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华文中宋" w:cs="Times New Roman"/>
          <w:bCs/>
          <w:spacing w:val="-10"/>
          <w:sz w:val="44"/>
          <w:szCs w:val="44"/>
        </w:rPr>
      </w:pPr>
      <w:r>
        <w:rPr>
          <w:rFonts w:hint="eastAsia" w:ascii="Times New Roman" w:hAnsi="Times New Roman" w:eastAsia="华文中宋" w:cs="Times New Roman"/>
          <w:bCs/>
          <w:spacing w:val="-10"/>
          <w:sz w:val="44"/>
          <w:szCs w:val="44"/>
        </w:rPr>
        <w:t>龙岩技师学院关于开展技师、高级技师职业技能培训</w:t>
      </w:r>
      <w:r>
        <w:rPr>
          <w:rFonts w:hint="eastAsia" w:ascii="Times New Roman" w:hAnsi="Times New Roman" w:eastAsia="华文中宋" w:cs="Times New Roman"/>
          <w:bCs/>
          <w:spacing w:val="-10"/>
          <w:sz w:val="44"/>
          <w:szCs w:val="44"/>
          <w:lang w:eastAsia="zh-CN"/>
        </w:rPr>
        <w:t>及</w:t>
      </w:r>
      <w:r>
        <w:rPr>
          <w:rFonts w:hint="eastAsia" w:ascii="Times New Roman" w:hAnsi="Times New Roman" w:eastAsia="华文中宋" w:cs="Times New Roman"/>
          <w:bCs/>
          <w:spacing w:val="-10"/>
          <w:sz w:val="44"/>
          <w:szCs w:val="44"/>
        </w:rPr>
        <w:t>认定</w:t>
      </w:r>
      <w:r>
        <w:rPr>
          <w:rFonts w:hint="eastAsia" w:ascii="Times New Roman" w:hAnsi="Times New Roman" w:eastAsia="华文中宋" w:cs="Times New Roman"/>
          <w:bCs/>
          <w:spacing w:val="-10"/>
          <w:sz w:val="44"/>
          <w:szCs w:val="44"/>
          <w:lang w:eastAsia="zh-CN"/>
        </w:rPr>
        <w:t>工作</w:t>
      </w:r>
      <w:r>
        <w:rPr>
          <w:rFonts w:hint="eastAsia" w:ascii="Times New Roman" w:hAnsi="Times New Roman" w:eastAsia="华文中宋" w:cs="Times New Roman"/>
          <w:bCs/>
          <w:spacing w:val="-10"/>
          <w:sz w:val="44"/>
          <w:szCs w:val="44"/>
        </w:rPr>
        <w:t>的通知</w:t>
      </w:r>
    </w:p>
    <w:p>
      <w:pPr>
        <w:ind w:firstLine="1325" w:firstLineChars="300"/>
        <w:jc w:val="center"/>
        <w:rPr>
          <w:b/>
          <w:bCs/>
          <w:sz w:val="44"/>
          <w:szCs w:val="52"/>
        </w:rPr>
      </w:pPr>
    </w:p>
    <w:p>
      <w:pPr>
        <w:ind w:firstLine="630" w:firstLineChars="300"/>
      </w:pPr>
    </w:p>
    <w:p>
      <w:pPr>
        <w:spacing w:line="540" w:lineRule="exact"/>
        <w:rPr>
          <w:rFonts w:hint="eastAsia" w:ascii="Times New Roman" w:hAnsi="Times New Roman" w:eastAsia="仿宋_GB2312" w:cs="宋体"/>
          <w:sz w:val="32"/>
          <w:szCs w:val="32"/>
        </w:rPr>
      </w:pPr>
      <w:r>
        <w:rPr>
          <w:rFonts w:hint="eastAsia" w:ascii="Times New Roman" w:hAnsi="Times New Roman" w:eastAsia="仿宋_GB2312" w:cs="宋体"/>
          <w:sz w:val="32"/>
          <w:szCs w:val="32"/>
        </w:rPr>
        <w:t>各职业院校、企事业单位、行业协会、职业培训机构、社会人员:</w:t>
      </w:r>
    </w:p>
    <w:p>
      <w:pPr>
        <w:spacing w:line="54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为贯彻落实《关于支持工程技术领域高技能人才与专业技术人才职业贯通发展的通知》，落实终身职业技能培训制度，实施职业技能提升行动，加快高技能人才培养，提升企业生产一线职工和职业院校专业教师的职业能力，培育</w:t>
      </w:r>
      <w:bookmarkStart w:id="0" w:name="_GoBack"/>
      <w:bookmarkEnd w:id="0"/>
      <w:r>
        <w:rPr>
          <w:rFonts w:hint="eastAsia" w:ascii="Times New Roman" w:hAnsi="Times New Roman" w:eastAsia="仿宋_GB2312" w:cs="宋体"/>
          <w:sz w:val="32"/>
          <w:szCs w:val="32"/>
        </w:rPr>
        <w:t>一大批“龙岩工匠”，更好地服务闽西革命老区高质量发展示范区建设，根据省市人社部门相关文件精神，我院拟于2024年7月份开展电工、钳工等工种技师、高级技师职业技能培训与认定。现就有关事项通如下:</w:t>
      </w:r>
    </w:p>
    <w:p>
      <w:pPr>
        <w:spacing w:line="540" w:lineRule="exact"/>
        <w:ind w:firstLine="640" w:firstLineChars="200"/>
        <w:rPr>
          <w:rFonts w:hint="eastAsia" w:ascii="Times New Roman" w:hAnsi="Times New Roman" w:eastAsia="黑体" w:cs="宋体"/>
          <w:sz w:val="32"/>
          <w:szCs w:val="32"/>
        </w:rPr>
      </w:pPr>
      <w:r>
        <w:rPr>
          <w:rFonts w:hint="eastAsia" w:ascii="Times New Roman" w:hAnsi="Times New Roman" w:eastAsia="黑体" w:cs="宋体"/>
          <w:sz w:val="32"/>
          <w:szCs w:val="32"/>
        </w:rPr>
        <w:t>一、培训认定工种及等级</w:t>
      </w:r>
    </w:p>
    <w:p>
      <w:pPr>
        <w:spacing w:line="54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(一)职业(工种):电工、钳工、车工、铣工、汽车维修</w:t>
      </w:r>
    </w:p>
    <w:p>
      <w:pPr>
        <w:spacing w:line="540" w:lineRule="exact"/>
        <w:rPr>
          <w:rFonts w:hint="eastAsia" w:ascii="Times New Roman" w:hAnsi="Times New Roman" w:eastAsia="仿宋_GB2312" w:cs="宋体"/>
          <w:sz w:val="32"/>
          <w:szCs w:val="32"/>
        </w:rPr>
      </w:pPr>
      <w:r>
        <w:rPr>
          <w:rFonts w:hint="eastAsia" w:ascii="Times New Roman" w:hAnsi="Times New Roman" w:eastAsia="仿宋_GB2312" w:cs="宋体"/>
          <w:sz w:val="32"/>
          <w:szCs w:val="32"/>
        </w:rPr>
        <w:t>工、中式烹调师、化学检验员。</w:t>
      </w:r>
    </w:p>
    <w:p>
      <w:pPr>
        <w:spacing w:line="54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(二)等级:技师(二级)、高级技师(一级)。</w:t>
      </w:r>
    </w:p>
    <w:p>
      <w:pPr>
        <w:spacing w:line="540" w:lineRule="exact"/>
        <w:ind w:firstLine="640" w:firstLineChars="200"/>
        <w:rPr>
          <w:rFonts w:hint="eastAsia" w:ascii="Calibri" w:hAnsi="Calibri" w:eastAsia="黑体" w:cs="宋体"/>
          <w:sz w:val="32"/>
          <w:szCs w:val="32"/>
        </w:rPr>
      </w:pPr>
      <w:r>
        <w:rPr>
          <w:rFonts w:hint="eastAsia" w:ascii="Calibri" w:hAnsi="Calibri" w:eastAsia="黑体" w:cs="宋体"/>
          <w:sz w:val="32"/>
          <w:szCs w:val="32"/>
        </w:rPr>
        <w:t>二、培训认定对象</w:t>
      </w:r>
    </w:p>
    <w:p>
      <w:pPr>
        <w:spacing w:line="54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(一)企事业单位、行业协会从事机械、电工、汽修、烹饪、</w:t>
      </w:r>
    </w:p>
    <w:p>
      <w:pPr>
        <w:spacing w:line="540" w:lineRule="exact"/>
        <w:rPr>
          <w:rFonts w:hint="eastAsia" w:ascii="Times New Roman" w:hAnsi="Times New Roman" w:eastAsia="仿宋_GB2312" w:cs="宋体"/>
          <w:sz w:val="32"/>
          <w:szCs w:val="32"/>
        </w:rPr>
      </w:pPr>
      <w:r>
        <w:rPr>
          <w:rFonts w:hint="eastAsia" w:ascii="Times New Roman" w:hAnsi="Times New Roman" w:eastAsia="仿宋_GB2312" w:cs="宋体"/>
          <w:sz w:val="32"/>
          <w:szCs w:val="32"/>
        </w:rPr>
        <w:t>化工等专业的相关人员及有相关需求的社会人员。</w:t>
      </w:r>
    </w:p>
    <w:p>
      <w:pPr>
        <w:spacing w:line="54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(二)各职业院校从事机械、电工、汽修、烹饪、化工等专</w:t>
      </w:r>
    </w:p>
    <w:p>
      <w:pPr>
        <w:spacing w:line="540" w:lineRule="exact"/>
        <w:rPr>
          <w:rFonts w:hint="eastAsia" w:ascii="Times New Roman" w:hAnsi="Times New Roman" w:eastAsia="仿宋_GB2312" w:cs="宋体"/>
          <w:sz w:val="32"/>
          <w:szCs w:val="32"/>
        </w:rPr>
      </w:pPr>
      <w:r>
        <w:rPr>
          <w:rFonts w:hint="eastAsia" w:ascii="Times New Roman" w:hAnsi="Times New Roman" w:eastAsia="仿宋_GB2312" w:cs="宋体"/>
          <w:sz w:val="32"/>
          <w:szCs w:val="32"/>
        </w:rPr>
        <w:t>业课程的教学人员和相关工作人员。</w:t>
      </w:r>
    </w:p>
    <w:p>
      <w:pPr>
        <w:spacing w:line="540" w:lineRule="exact"/>
        <w:ind w:firstLine="640" w:firstLineChars="200"/>
        <w:rPr>
          <w:rFonts w:hint="eastAsia" w:ascii="Calibri" w:hAnsi="Calibri" w:eastAsia="黑体" w:cs="宋体"/>
          <w:sz w:val="32"/>
          <w:szCs w:val="32"/>
        </w:rPr>
      </w:pPr>
      <w:r>
        <w:rPr>
          <w:rFonts w:hint="eastAsia" w:ascii="Calibri" w:hAnsi="Calibri" w:eastAsia="黑体" w:cs="宋体"/>
          <w:sz w:val="32"/>
          <w:szCs w:val="32"/>
        </w:rPr>
        <w:t>三、培训开班条件</w:t>
      </w:r>
    </w:p>
    <w:p>
      <w:pPr>
        <w:spacing w:line="54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同一职业(工种)报名人数10人以上。</w:t>
      </w:r>
    </w:p>
    <w:p>
      <w:pPr>
        <w:spacing w:line="540" w:lineRule="exact"/>
        <w:ind w:firstLine="640" w:firstLineChars="200"/>
        <w:rPr>
          <w:rFonts w:hint="eastAsia" w:ascii="Calibri" w:hAnsi="Calibri" w:eastAsia="黑体" w:cs="宋体"/>
          <w:sz w:val="32"/>
          <w:szCs w:val="32"/>
        </w:rPr>
      </w:pPr>
      <w:r>
        <w:rPr>
          <w:rFonts w:hint="eastAsia" w:ascii="Calibri" w:hAnsi="Calibri" w:eastAsia="黑体" w:cs="宋体"/>
          <w:sz w:val="32"/>
          <w:szCs w:val="32"/>
        </w:rPr>
        <w:t>四、培训认定流程及时间安排</w:t>
      </w:r>
    </w:p>
    <w:p>
      <w:pPr>
        <w:spacing w:line="54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(一)参加培训认定人员可电话或邮件报名，报名截止时间</w:t>
      </w:r>
    </w:p>
    <w:p>
      <w:pPr>
        <w:spacing w:line="540" w:lineRule="exact"/>
        <w:rPr>
          <w:rFonts w:hint="eastAsia" w:ascii="Times New Roman" w:hAnsi="Times New Roman" w:eastAsia="仿宋_GB2312" w:cs="宋体"/>
          <w:sz w:val="32"/>
          <w:szCs w:val="32"/>
        </w:rPr>
      </w:pPr>
      <w:r>
        <w:rPr>
          <w:rFonts w:hint="eastAsia" w:ascii="Times New Roman" w:hAnsi="Times New Roman" w:eastAsia="仿宋_GB2312" w:cs="宋体"/>
          <w:sz w:val="32"/>
          <w:szCs w:val="32"/>
        </w:rPr>
        <w:t>为2024年5月31日;</w:t>
      </w:r>
    </w:p>
    <w:p>
      <w:pPr>
        <w:spacing w:line="54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(二)参加培训认定人员从网上</w:t>
      </w:r>
      <w:r>
        <w:rPr>
          <w:rFonts w:hint="eastAsia" w:ascii="Times New Roman" w:hAnsi="Times New Roman" w:eastAsia="仿宋_GB2312" w:cs="宋体"/>
          <w:sz w:val="32"/>
          <w:szCs w:val="32"/>
          <w:lang w:eastAsia="zh-CN"/>
        </w:rPr>
        <w:t>（见附件，下同）</w:t>
      </w:r>
      <w:r>
        <w:rPr>
          <w:rFonts w:hint="eastAsia" w:ascii="Times New Roman" w:hAnsi="Times New Roman" w:eastAsia="仿宋_GB2312" w:cs="宋体"/>
          <w:sz w:val="32"/>
          <w:szCs w:val="32"/>
        </w:rPr>
        <w:t>下载认定申报表格等材料，</w:t>
      </w:r>
    </w:p>
    <w:p>
      <w:pPr>
        <w:spacing w:line="540" w:lineRule="exact"/>
        <w:rPr>
          <w:rFonts w:hint="eastAsia" w:ascii="Times New Roman" w:hAnsi="Times New Roman" w:eastAsia="仿宋_GB2312" w:cs="宋体"/>
          <w:sz w:val="32"/>
          <w:szCs w:val="32"/>
        </w:rPr>
      </w:pPr>
      <w:r>
        <w:rPr>
          <w:rFonts w:hint="eastAsia" w:ascii="Times New Roman" w:hAnsi="Times New Roman" w:eastAsia="仿宋_GB2312" w:cs="宋体"/>
          <w:sz w:val="32"/>
          <w:szCs w:val="32"/>
        </w:rPr>
        <w:t>也可从我院培训科获取;</w:t>
      </w:r>
    </w:p>
    <w:p>
      <w:pPr>
        <w:spacing w:line="54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(三)提交认定申报表格等材料的截止时间为2024年6月</w:t>
      </w:r>
    </w:p>
    <w:p>
      <w:pPr>
        <w:spacing w:line="540" w:lineRule="exact"/>
        <w:rPr>
          <w:rFonts w:hint="eastAsia" w:ascii="Times New Roman" w:hAnsi="Times New Roman" w:eastAsia="仿宋_GB2312" w:cs="宋体"/>
          <w:sz w:val="32"/>
          <w:szCs w:val="32"/>
        </w:rPr>
      </w:pPr>
      <w:r>
        <w:rPr>
          <w:rFonts w:hint="eastAsia" w:ascii="Times New Roman" w:hAnsi="Times New Roman" w:eastAsia="仿宋_GB2312" w:cs="宋体"/>
          <w:sz w:val="32"/>
          <w:szCs w:val="32"/>
        </w:rPr>
        <w:t>10日;</w:t>
      </w:r>
    </w:p>
    <w:p>
      <w:pPr>
        <w:spacing w:line="54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(四)报名资格审查通过后，到龙岩技师学院财务科缴费(培</w:t>
      </w:r>
    </w:p>
    <w:p>
      <w:pPr>
        <w:spacing w:line="540" w:lineRule="exact"/>
        <w:rPr>
          <w:rFonts w:hint="eastAsia" w:ascii="Times New Roman" w:hAnsi="Times New Roman" w:eastAsia="仿宋_GB2312" w:cs="宋体"/>
          <w:sz w:val="32"/>
          <w:szCs w:val="32"/>
        </w:rPr>
      </w:pPr>
      <w:r>
        <w:rPr>
          <w:rFonts w:hint="eastAsia" w:ascii="Times New Roman" w:hAnsi="Times New Roman" w:eastAsia="仿宋_GB2312" w:cs="宋体"/>
          <w:sz w:val="32"/>
          <w:szCs w:val="32"/>
        </w:rPr>
        <w:t>训申报条件等详见附件1);</w:t>
      </w:r>
    </w:p>
    <w:p>
      <w:pPr>
        <w:spacing w:line="54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(五)组织开展培训、认定(集中授课培训时间约一周，培</w:t>
      </w:r>
    </w:p>
    <w:p>
      <w:pPr>
        <w:spacing w:line="540" w:lineRule="exact"/>
        <w:rPr>
          <w:rFonts w:hint="eastAsia" w:ascii="Times New Roman" w:hAnsi="Times New Roman" w:eastAsia="仿宋_GB2312" w:cs="宋体"/>
          <w:sz w:val="32"/>
          <w:szCs w:val="32"/>
        </w:rPr>
      </w:pPr>
      <w:r>
        <w:rPr>
          <w:rFonts w:hint="eastAsia" w:ascii="Times New Roman" w:hAnsi="Times New Roman" w:eastAsia="仿宋_GB2312" w:cs="宋体"/>
          <w:sz w:val="32"/>
          <w:szCs w:val="32"/>
        </w:rPr>
        <w:t>训结束即组织认定，认定时间初定2024年6月底或7月初，具</w:t>
      </w:r>
    </w:p>
    <w:p>
      <w:pPr>
        <w:spacing w:line="540" w:lineRule="exact"/>
        <w:rPr>
          <w:rFonts w:hint="eastAsia" w:ascii="Times New Roman" w:hAnsi="Times New Roman" w:eastAsia="仿宋_GB2312" w:cs="宋体"/>
          <w:sz w:val="32"/>
          <w:szCs w:val="32"/>
        </w:rPr>
      </w:pPr>
      <w:r>
        <w:rPr>
          <w:rFonts w:hint="eastAsia" w:ascii="Times New Roman" w:hAnsi="Times New Roman" w:eastAsia="仿宋_GB2312" w:cs="宋体"/>
          <w:sz w:val="32"/>
          <w:szCs w:val="32"/>
        </w:rPr>
        <w:t>体日期另行通知)。</w:t>
      </w:r>
    </w:p>
    <w:p>
      <w:pPr>
        <w:spacing w:line="540" w:lineRule="exact"/>
        <w:ind w:firstLine="640" w:firstLineChars="200"/>
        <w:rPr>
          <w:rFonts w:hint="eastAsia" w:ascii="Calibri" w:hAnsi="Calibri" w:eastAsia="黑体" w:cs="宋体"/>
          <w:sz w:val="32"/>
          <w:szCs w:val="32"/>
        </w:rPr>
      </w:pPr>
      <w:r>
        <w:rPr>
          <w:rFonts w:hint="eastAsia" w:ascii="Calibri" w:hAnsi="Calibri" w:eastAsia="黑体" w:cs="宋体"/>
          <w:sz w:val="32"/>
          <w:szCs w:val="32"/>
        </w:rPr>
        <w:t>五、收费标准及缴费方式</w:t>
      </w:r>
    </w:p>
    <w:p>
      <w:pPr>
        <w:spacing w:line="54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(一)培训费:技师2600元/人,高级技师3900元/人;</w:t>
      </w:r>
    </w:p>
    <w:p>
      <w:pPr>
        <w:spacing w:line="54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(二)认定费:根据《福建省发展和改革委员会福建省财政</w:t>
      </w:r>
    </w:p>
    <w:p>
      <w:pPr>
        <w:spacing w:line="540" w:lineRule="exact"/>
        <w:rPr>
          <w:rFonts w:hint="eastAsia" w:ascii="Times New Roman" w:hAnsi="Times New Roman" w:eastAsia="仿宋_GB2312" w:cs="宋体"/>
          <w:sz w:val="32"/>
          <w:szCs w:val="32"/>
        </w:rPr>
      </w:pPr>
      <w:r>
        <w:rPr>
          <w:rFonts w:hint="eastAsia" w:ascii="Times New Roman" w:hAnsi="Times New Roman" w:eastAsia="仿宋_GB2312" w:cs="宋体"/>
          <w:sz w:val="32"/>
          <w:szCs w:val="32"/>
        </w:rPr>
        <w:t>厅关于重新制定我省职业技能鉴定和机关事业单位工勤人员技能</w:t>
      </w:r>
    </w:p>
    <w:p>
      <w:pPr>
        <w:spacing w:line="540" w:lineRule="exact"/>
        <w:rPr>
          <w:rFonts w:hint="eastAsia" w:ascii="Times New Roman" w:hAnsi="Times New Roman" w:eastAsia="仿宋_GB2312" w:cs="宋体"/>
          <w:sz w:val="32"/>
          <w:szCs w:val="32"/>
        </w:rPr>
      </w:pPr>
      <w:r>
        <w:rPr>
          <w:rFonts w:hint="eastAsia" w:ascii="Times New Roman" w:hAnsi="Times New Roman" w:eastAsia="仿宋_GB2312" w:cs="宋体"/>
          <w:sz w:val="32"/>
          <w:szCs w:val="32"/>
        </w:rPr>
        <w:t>等级考核收费标准的函》(闽发服价函(2019)381号)，技师650 元/人(其中鉴定费300元、综合评审费350元)，高级技师750元/人(其中鉴定费300元、综合评审费450元)。</w:t>
      </w:r>
      <w:r>
        <w:rPr>
          <w:rFonts w:hint="eastAsia" w:ascii="Times New Roman" w:hAnsi="Times New Roman" w:eastAsia="仿宋_GB2312" w:cs="宋体"/>
          <w:sz w:val="32"/>
          <w:szCs w:val="32"/>
          <w:u w:val="single"/>
          <w:lang w:eastAsia="zh-CN"/>
        </w:rPr>
        <w:t>综合评审费待综合评审通过后再交财务</w:t>
      </w:r>
      <w:r>
        <w:rPr>
          <w:rFonts w:hint="eastAsia" w:ascii="Times New Roman" w:hAnsi="Times New Roman" w:eastAsia="仿宋_GB2312" w:cs="宋体"/>
          <w:sz w:val="32"/>
          <w:szCs w:val="32"/>
          <w:lang w:eastAsia="zh-CN"/>
        </w:rPr>
        <w:t>。</w:t>
      </w:r>
      <w:r>
        <w:rPr>
          <w:rFonts w:hint="eastAsia" w:ascii="Times New Roman" w:hAnsi="Times New Roman" w:eastAsia="仿宋_GB2312" w:cs="宋体"/>
          <w:sz w:val="32"/>
          <w:szCs w:val="32"/>
        </w:rPr>
        <w:t>考核(鉴定)中式烹调师、中式面点师、机械行业、卫生行业、技术监督行业特种设备操作等材料消耗较大的工种，所需的原材料、主料等易耗品，可由考生自备或由考核(鉴定)机构按实际成本代办。</w:t>
      </w:r>
    </w:p>
    <w:p>
      <w:pPr>
        <w:spacing w:line="54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(三)认定补考费:按规定收取</w:t>
      </w:r>
      <w:r>
        <w:rPr>
          <w:rFonts w:hint="eastAsia" w:ascii="Times New Roman" w:hAnsi="Times New Roman" w:eastAsia="仿宋_GB2312" w:cs="宋体"/>
          <w:sz w:val="32"/>
          <w:szCs w:val="32"/>
          <w:lang w:eastAsia="zh-CN"/>
        </w:rPr>
        <w:t>（理论补考</w:t>
      </w:r>
      <w:r>
        <w:rPr>
          <w:rFonts w:hint="eastAsia" w:ascii="Times New Roman" w:hAnsi="Times New Roman" w:eastAsia="仿宋_GB2312" w:cs="宋体"/>
          <w:sz w:val="32"/>
          <w:szCs w:val="32"/>
          <w:lang w:val="en-US" w:eastAsia="zh-CN"/>
        </w:rPr>
        <w:t>50元，实操250元）</w:t>
      </w:r>
      <w:r>
        <w:rPr>
          <w:rFonts w:hint="eastAsia" w:ascii="Times New Roman" w:hAnsi="Times New Roman" w:eastAsia="仿宋_GB2312" w:cs="宋体"/>
          <w:sz w:val="32"/>
          <w:szCs w:val="32"/>
        </w:rPr>
        <w:t>。</w:t>
      </w:r>
    </w:p>
    <w:p>
      <w:pPr>
        <w:spacing w:line="54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(四)住宿、伙食等费用自理</w:t>
      </w:r>
      <w:r>
        <w:rPr>
          <w:rFonts w:hint="eastAsia" w:ascii="Times New Roman" w:hAnsi="Times New Roman" w:eastAsia="仿宋_GB2312" w:cs="宋体"/>
          <w:sz w:val="32"/>
          <w:szCs w:val="32"/>
          <w:lang w:eastAsia="zh-CN"/>
        </w:rPr>
        <w:t>，（校本部职业技能培训中心可提供食宿，费用自理）</w:t>
      </w:r>
      <w:r>
        <w:rPr>
          <w:rFonts w:hint="eastAsia" w:ascii="Times New Roman" w:hAnsi="Times New Roman" w:eastAsia="仿宋_GB2312" w:cs="宋体"/>
          <w:sz w:val="32"/>
          <w:szCs w:val="32"/>
        </w:rPr>
        <w:t>。</w:t>
      </w:r>
    </w:p>
    <w:p>
      <w:pPr>
        <w:spacing w:line="54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(五)首次报名人员应先网上提交基本信息登记表，后到我院培训科提交材料，材料审核后缴费;补考人员直接到财务科缴费，凭发票到培训科登记报名。</w:t>
      </w:r>
    </w:p>
    <w:p>
      <w:pPr>
        <w:spacing w:line="54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(六)报名资格审查通过后(职业技能等级认定申报条件详见附件)，培训费及等级认定费向</w:t>
      </w:r>
      <w:r>
        <w:rPr>
          <w:rFonts w:hint="eastAsia" w:ascii="Times New Roman" w:hAnsi="Times New Roman" w:eastAsia="仿宋_GB2312" w:cs="宋体"/>
          <w:sz w:val="32"/>
          <w:szCs w:val="32"/>
          <w:lang w:eastAsia="zh-CN"/>
        </w:rPr>
        <w:t>院</w:t>
      </w:r>
      <w:r>
        <w:rPr>
          <w:rFonts w:hint="eastAsia" w:ascii="Times New Roman" w:hAnsi="Times New Roman" w:eastAsia="仿宋_GB2312" w:cs="宋体"/>
          <w:sz w:val="32"/>
          <w:szCs w:val="32"/>
        </w:rPr>
        <w:t>财务</w:t>
      </w:r>
      <w:r>
        <w:rPr>
          <w:rFonts w:hint="eastAsia" w:ascii="Times New Roman" w:hAnsi="Times New Roman" w:eastAsia="仿宋_GB2312" w:cs="宋体"/>
          <w:sz w:val="32"/>
          <w:szCs w:val="32"/>
          <w:lang w:eastAsia="zh-CN"/>
        </w:rPr>
        <w:t>科</w:t>
      </w:r>
      <w:r>
        <w:rPr>
          <w:rFonts w:hint="eastAsia" w:ascii="Times New Roman" w:hAnsi="Times New Roman" w:eastAsia="仿宋_GB2312" w:cs="宋体"/>
          <w:sz w:val="32"/>
          <w:szCs w:val="32"/>
        </w:rPr>
        <w:t>缴纳。</w:t>
      </w:r>
    </w:p>
    <w:p>
      <w:pPr>
        <w:spacing w:line="540" w:lineRule="exact"/>
        <w:ind w:firstLine="640" w:firstLineChars="200"/>
        <w:rPr>
          <w:rFonts w:hint="eastAsia" w:ascii="Calibri" w:hAnsi="Calibri" w:eastAsia="黑体" w:cs="宋体"/>
          <w:sz w:val="32"/>
          <w:szCs w:val="32"/>
        </w:rPr>
      </w:pPr>
      <w:r>
        <w:rPr>
          <w:rFonts w:hint="eastAsia" w:ascii="Calibri" w:hAnsi="Calibri" w:eastAsia="黑体" w:cs="宋体"/>
          <w:sz w:val="32"/>
          <w:szCs w:val="32"/>
        </w:rPr>
        <w:t>六、报名地点、电话、联系人</w:t>
      </w:r>
    </w:p>
    <w:p>
      <w:pPr>
        <w:spacing w:line="54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(一)报名地点:龙岩技师学院培训科(龙岩市新罗区福康路212号)</w:t>
      </w:r>
    </w:p>
    <w:p>
      <w:pPr>
        <w:spacing w:line="540" w:lineRule="exact"/>
        <w:ind w:firstLine="640" w:firstLineChars="200"/>
        <w:rPr>
          <w:rFonts w:hint="eastAsia" w:ascii="Times New Roman" w:hAnsi="Times New Roman" w:eastAsia="仿宋_GB2312" w:cs="宋体"/>
          <w:sz w:val="32"/>
          <w:szCs w:val="32"/>
          <w:lang w:eastAsia="zh-CN"/>
        </w:rPr>
      </w:pPr>
      <w:r>
        <w:rPr>
          <w:rFonts w:hint="eastAsia" w:ascii="Times New Roman" w:hAnsi="Times New Roman" w:eastAsia="仿宋_GB2312" w:cs="宋体"/>
          <w:sz w:val="32"/>
          <w:szCs w:val="32"/>
          <w:lang w:val="en-US" w:eastAsia="zh-CN"/>
        </w:rPr>
        <w:t>(二)报名联系方式：</w:t>
      </w:r>
      <w:r>
        <w:rPr>
          <w:rFonts w:hint="eastAsia" w:ascii="Times New Roman" w:hAnsi="Times New Roman" w:eastAsia="仿宋_GB2312" w:cs="宋体"/>
          <w:sz w:val="32"/>
          <w:szCs w:val="32"/>
          <w:lang w:eastAsia="zh-CN"/>
        </w:rPr>
        <w:t>邱老师，18005976958;</w:t>
      </w:r>
    </w:p>
    <w:p>
      <w:pPr>
        <w:spacing w:line="540" w:lineRule="exact"/>
        <w:ind w:firstLine="640" w:firstLineChars="200"/>
        <w:rPr>
          <w:rFonts w:hint="eastAsia" w:ascii="Times New Roman" w:hAnsi="Times New Roman" w:eastAsia="仿宋_GB2312" w:cs="宋体"/>
          <w:sz w:val="32"/>
          <w:szCs w:val="32"/>
          <w:lang w:eastAsia="zh-CN"/>
        </w:rPr>
      </w:pPr>
      <w:r>
        <w:rPr>
          <w:rFonts w:hint="eastAsia" w:ascii="Times New Roman" w:hAnsi="Times New Roman" w:eastAsia="仿宋_GB2312" w:cs="宋体"/>
          <w:sz w:val="32"/>
          <w:szCs w:val="32"/>
          <w:lang w:eastAsia="zh-CN"/>
        </w:rPr>
        <w:t>(三)提交材料联系方式：吴老师，13959098810;</w:t>
      </w:r>
    </w:p>
    <w:p>
      <w:pPr>
        <w:spacing w:line="54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电子邮箱：375765861@qq.com。</w:t>
      </w:r>
    </w:p>
    <w:p>
      <w:pPr>
        <w:spacing w:line="540" w:lineRule="exact"/>
        <w:ind w:firstLine="640" w:firstLineChars="200"/>
        <w:rPr>
          <w:rFonts w:hint="eastAsia" w:ascii="Times New Roman" w:hAnsi="Times New Roman" w:eastAsia="仿宋_GB2312" w:cs="宋体"/>
          <w:sz w:val="32"/>
          <w:szCs w:val="32"/>
        </w:rPr>
      </w:pPr>
    </w:p>
    <w:p>
      <w:pPr>
        <w:spacing w:line="540" w:lineRule="exact"/>
        <w:ind w:firstLine="640" w:firstLineChars="200"/>
        <w:rPr>
          <w:rFonts w:hint="eastAsia" w:ascii="Times New Roman" w:hAnsi="Times New Roman" w:eastAsia="仿宋_GB2312" w:cs="宋体"/>
          <w:sz w:val="32"/>
          <w:szCs w:val="32"/>
        </w:rPr>
      </w:pPr>
    </w:p>
    <w:p>
      <w:pPr>
        <w:spacing w:line="540" w:lineRule="exact"/>
        <w:ind w:firstLine="640" w:firstLineChars="200"/>
        <w:rPr>
          <w:rFonts w:hint="eastAsia" w:ascii="Times New Roman" w:hAnsi="Times New Roman" w:eastAsia="仿宋_GB2312" w:cs="宋体"/>
          <w:sz w:val="32"/>
          <w:szCs w:val="32"/>
        </w:rPr>
      </w:pPr>
    </w:p>
    <w:p>
      <w:pPr>
        <w:spacing w:line="540" w:lineRule="exact"/>
        <w:jc w:val="left"/>
        <w:rPr>
          <w:rFonts w:hint="eastAsia" w:ascii="仿宋_GB2312" w:eastAsia="仿宋_GB2312"/>
          <w:sz w:val="32"/>
          <w:szCs w:val="32"/>
        </w:rPr>
      </w:pPr>
      <w:r>
        <w:rPr>
          <w:rFonts w:hint="eastAsia" w:ascii="仿宋_GB2312" w:eastAsia="仿宋_GB2312"/>
          <w:sz w:val="32"/>
          <w:szCs w:val="32"/>
        </w:rPr>
        <w:t>附件：</w:t>
      </w:r>
    </w:p>
    <w:p>
      <w:pPr>
        <w:spacing w:line="54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1.技师、高级技师鉴定申报条件及提交材料</w:t>
      </w:r>
    </w:p>
    <w:p>
      <w:pPr>
        <w:spacing w:line="54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2.龙岩技师学院职业技能鉴定考生基本信息登记表</w:t>
      </w:r>
    </w:p>
    <w:p>
      <w:pPr>
        <w:spacing w:line="54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3.福建省技师、高级技师职业资格考评申报表</w:t>
      </w:r>
    </w:p>
    <w:p>
      <w:pPr>
        <w:spacing w:line="54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4.福建省技师、高级技师职业资格考评技术能力总结的封面</w:t>
      </w:r>
    </w:p>
    <w:p>
      <w:pPr>
        <w:spacing w:line="54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5.技师、高级技师《技术能力总结》撰写、评审与答辩</w:t>
      </w:r>
    </w:p>
    <w:p>
      <w:pPr>
        <w:spacing w:line="540" w:lineRule="exact"/>
        <w:jc w:val="both"/>
        <w:rPr>
          <w:rFonts w:hint="eastAsia" w:ascii="仿宋_GB2312" w:eastAsia="仿宋_GB2312"/>
          <w:sz w:val="32"/>
          <w:szCs w:val="32"/>
        </w:rPr>
      </w:pPr>
    </w:p>
    <w:p>
      <w:pPr>
        <w:spacing w:line="540" w:lineRule="exact"/>
        <w:jc w:val="center"/>
        <w:rPr>
          <w:rFonts w:hint="eastAsia" w:ascii="仿宋_GB2312" w:eastAsia="仿宋_GB2312"/>
          <w:sz w:val="32"/>
          <w:szCs w:val="32"/>
        </w:rPr>
      </w:pPr>
    </w:p>
    <w:p>
      <w:pPr>
        <w:spacing w:line="540" w:lineRule="exact"/>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龙岩技师学院                 </w:t>
      </w:r>
    </w:p>
    <w:p>
      <w:pPr>
        <w:spacing w:line="540" w:lineRule="exact"/>
        <w:jc w:val="right"/>
        <w:rPr>
          <w:rFonts w:hint="eastAsia" w:ascii="仿宋_GB2312" w:eastAsia="仿宋_GB2312"/>
          <w:sz w:val="32"/>
          <w:szCs w:val="32"/>
        </w:rPr>
      </w:pPr>
      <w:r>
        <w:rPr>
          <w:rFonts w:hint="eastAsia" w:ascii="仿宋_GB2312" w:eastAsia="仿宋_GB2312"/>
          <w:sz w:val="32"/>
          <w:szCs w:val="32"/>
        </w:rPr>
        <w:t>龙岩市公共实训基地</w:t>
      </w:r>
    </w:p>
    <w:p>
      <w:pPr>
        <w:spacing w:line="540" w:lineRule="exact"/>
        <w:jc w:val="right"/>
        <w:rPr>
          <w:rFonts w:hint="eastAsia" w:eastAsia="黑体" w:cs="宋体"/>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w:t>
      </w:r>
      <w:r>
        <w:rPr>
          <w:rFonts w:eastAsia="仿宋_GB2312"/>
          <w:sz w:val="32"/>
          <w:szCs w:val="32"/>
        </w:rPr>
        <w:br w:type="page"/>
      </w:r>
    </w:p>
    <w:p>
      <w:pPr>
        <w:spacing w:line="540" w:lineRule="exact"/>
        <w:jc w:val="left"/>
        <w:rPr>
          <w:rFonts w:hint="eastAsia" w:eastAsia="黑体" w:cs="宋体"/>
          <w:sz w:val="32"/>
          <w:szCs w:val="32"/>
        </w:rPr>
      </w:pPr>
      <w:r>
        <w:rPr>
          <w:rFonts w:hint="eastAsia" w:eastAsia="黑体" w:cs="宋体"/>
          <w:sz w:val="32"/>
          <w:szCs w:val="32"/>
        </w:rPr>
        <w:t>附件1</w:t>
      </w:r>
    </w:p>
    <w:p>
      <w:pPr>
        <w:spacing w:line="600" w:lineRule="exact"/>
        <w:ind w:firstLine="640" w:firstLineChars="200"/>
        <w:rPr>
          <w:rFonts w:hint="eastAsia" w:eastAsia="仿宋_GB2312" w:cs="宋体"/>
          <w:sz w:val="32"/>
          <w:szCs w:val="32"/>
        </w:rPr>
      </w:pPr>
    </w:p>
    <w:p>
      <w:pPr>
        <w:spacing w:line="600" w:lineRule="exact"/>
        <w:jc w:val="center"/>
        <w:rPr>
          <w:rFonts w:hint="eastAsia" w:eastAsia="华文中宋" w:cs="宋体"/>
          <w:sz w:val="44"/>
          <w:szCs w:val="44"/>
        </w:rPr>
      </w:pPr>
      <w:r>
        <w:rPr>
          <w:rFonts w:hint="eastAsia" w:eastAsia="华文中宋" w:cs="宋体"/>
          <w:sz w:val="44"/>
          <w:szCs w:val="44"/>
        </w:rPr>
        <w:t>技师、高级技师鉴定申报条件及提交材料</w:t>
      </w:r>
    </w:p>
    <w:p>
      <w:pPr>
        <w:spacing w:line="600" w:lineRule="exact"/>
        <w:ind w:firstLine="640" w:firstLineChars="200"/>
        <w:rPr>
          <w:rFonts w:hint="eastAsia" w:eastAsia="仿宋_GB2312" w:cs="宋体"/>
          <w:sz w:val="32"/>
          <w:szCs w:val="32"/>
        </w:rPr>
      </w:pPr>
    </w:p>
    <w:p>
      <w:pPr>
        <w:spacing w:line="560" w:lineRule="exact"/>
        <w:ind w:firstLine="640" w:firstLineChars="200"/>
        <w:rPr>
          <w:rFonts w:hint="eastAsia" w:eastAsia="黑体" w:cs="宋体"/>
          <w:bCs/>
          <w:sz w:val="32"/>
          <w:szCs w:val="32"/>
        </w:rPr>
      </w:pPr>
      <w:r>
        <w:rPr>
          <w:rFonts w:hint="eastAsia" w:eastAsia="黑体" w:cs="宋体"/>
          <w:bCs/>
          <w:sz w:val="32"/>
          <w:szCs w:val="32"/>
        </w:rPr>
        <w:t>一、培训鉴定报名条件</w:t>
      </w:r>
    </w:p>
    <w:p>
      <w:pPr>
        <w:spacing w:line="560" w:lineRule="exact"/>
        <w:ind w:firstLine="643" w:firstLineChars="200"/>
        <w:rPr>
          <w:rFonts w:hint="eastAsia" w:eastAsia="楷体_GB2312" w:cs="宋体"/>
          <w:b/>
          <w:bCs/>
          <w:sz w:val="32"/>
          <w:szCs w:val="32"/>
        </w:rPr>
      </w:pPr>
      <w:r>
        <w:rPr>
          <w:rFonts w:hint="eastAsia" w:eastAsia="楷体_GB2312" w:cs="宋体"/>
          <w:b/>
          <w:bCs/>
          <w:sz w:val="32"/>
          <w:szCs w:val="32"/>
        </w:rPr>
        <w:t>（一）具备以下条件之一者,可申报参加技师鉴定</w:t>
      </w:r>
    </w:p>
    <w:p>
      <w:pPr>
        <w:pStyle w:val="5"/>
        <w:shd w:val="clear" w:color="auto" w:fill="FFFFFF"/>
        <w:spacing w:before="0" w:beforeAutospacing="0" w:after="0" w:afterAutospacing="0" w:line="560" w:lineRule="exact"/>
        <w:ind w:firstLine="646" w:firstLineChars="202"/>
        <w:rPr>
          <w:rFonts w:hint="eastAsia" w:ascii="Times New Roman" w:hAnsi="Times New Roman" w:eastAsia="仿宋_GB2312" w:cs="宋体"/>
          <w:bCs/>
          <w:kern w:val="2"/>
          <w:sz w:val="32"/>
          <w:szCs w:val="32"/>
        </w:rPr>
      </w:pPr>
      <w:r>
        <w:rPr>
          <w:rFonts w:hint="eastAsia" w:ascii="Times New Roman" w:hAnsi="Times New Roman" w:eastAsia="仿宋_GB2312" w:cs="宋体"/>
          <w:bCs/>
          <w:kern w:val="2"/>
          <w:sz w:val="32"/>
          <w:szCs w:val="32"/>
        </w:rPr>
        <w:t>1.取得本职业（工种）高级工职业资格证书，累计从事本职业（工种）工作</w:t>
      </w:r>
      <w:r>
        <w:rPr>
          <w:rFonts w:hint="eastAsia" w:ascii="Times New Roman" w:hAnsi="Times New Roman" w:eastAsia="仿宋_GB2312" w:cs="宋体"/>
          <w:bCs/>
          <w:kern w:val="2"/>
          <w:sz w:val="32"/>
          <w:szCs w:val="32"/>
          <w:lang w:val="en-US" w:eastAsia="zh-CN"/>
        </w:rPr>
        <w:t>5</w:t>
      </w:r>
      <w:r>
        <w:rPr>
          <w:rFonts w:hint="eastAsia" w:ascii="Times New Roman" w:hAnsi="Times New Roman" w:eastAsia="仿宋_GB2312" w:cs="宋体"/>
          <w:bCs/>
          <w:kern w:val="2"/>
          <w:sz w:val="32"/>
          <w:szCs w:val="32"/>
        </w:rPr>
        <w:t>年以上的；</w:t>
      </w:r>
    </w:p>
    <w:p>
      <w:pPr>
        <w:pStyle w:val="5"/>
        <w:shd w:val="clear" w:color="auto" w:fill="FFFFFF"/>
        <w:spacing w:before="0" w:beforeAutospacing="0" w:after="0" w:afterAutospacing="0" w:line="560" w:lineRule="exact"/>
        <w:ind w:firstLine="646" w:firstLineChars="202"/>
        <w:rPr>
          <w:rFonts w:hint="eastAsia" w:ascii="Times New Roman" w:hAnsi="Times New Roman" w:eastAsia="仿宋_GB2312" w:cs="宋体"/>
          <w:bCs/>
          <w:kern w:val="2"/>
          <w:sz w:val="32"/>
          <w:szCs w:val="32"/>
        </w:rPr>
      </w:pPr>
      <w:r>
        <w:rPr>
          <w:rFonts w:hint="eastAsia" w:ascii="Times New Roman" w:hAnsi="Times New Roman" w:eastAsia="仿宋_GB2312" w:cs="宋体"/>
          <w:bCs/>
          <w:kern w:val="2"/>
          <w:sz w:val="32"/>
          <w:szCs w:val="32"/>
        </w:rPr>
        <w:t>2.取得相关专业助理级专业技术职称后，累计从事该职业（工种）或相关职业（工种）工作满</w:t>
      </w:r>
      <w:r>
        <w:rPr>
          <w:rFonts w:hint="eastAsia" w:ascii="Times New Roman" w:hAnsi="Times New Roman" w:eastAsia="仿宋_GB2312" w:cs="宋体"/>
          <w:bCs/>
          <w:kern w:val="2"/>
          <w:sz w:val="32"/>
          <w:szCs w:val="32"/>
          <w:lang w:val="en-US" w:eastAsia="zh-CN"/>
        </w:rPr>
        <w:t>5</w:t>
      </w:r>
      <w:r>
        <w:rPr>
          <w:rFonts w:hint="eastAsia" w:ascii="Times New Roman" w:hAnsi="Times New Roman" w:eastAsia="仿宋_GB2312" w:cs="宋体"/>
          <w:bCs/>
          <w:kern w:val="2"/>
          <w:sz w:val="32"/>
          <w:szCs w:val="32"/>
        </w:rPr>
        <w:t>年的；</w:t>
      </w:r>
    </w:p>
    <w:p>
      <w:pPr>
        <w:pStyle w:val="5"/>
        <w:shd w:val="clear" w:color="auto" w:fill="FFFFFF"/>
        <w:spacing w:before="0" w:beforeAutospacing="0" w:after="0" w:afterAutospacing="0" w:line="560" w:lineRule="exact"/>
        <w:ind w:firstLine="646" w:firstLineChars="202"/>
        <w:rPr>
          <w:rFonts w:hint="eastAsia" w:ascii="Times New Roman" w:hAnsi="Times New Roman" w:eastAsia="仿宋_GB2312" w:cs="宋体"/>
          <w:bCs/>
          <w:kern w:val="2"/>
          <w:sz w:val="32"/>
          <w:szCs w:val="32"/>
        </w:rPr>
      </w:pPr>
      <w:r>
        <w:rPr>
          <w:rFonts w:hint="eastAsia" w:ascii="Times New Roman" w:hAnsi="Times New Roman" w:eastAsia="仿宋_GB2312" w:cs="宋体"/>
          <w:bCs/>
          <w:kern w:val="2"/>
          <w:sz w:val="32"/>
          <w:szCs w:val="32"/>
        </w:rPr>
        <w:t>3.取得相关专业中级专业技术职称后，从事该职业（工种）或相关职业（工种）工作的（可免试理论考试）。</w:t>
      </w:r>
    </w:p>
    <w:p>
      <w:pPr>
        <w:spacing w:line="560" w:lineRule="exact"/>
        <w:ind w:firstLine="643" w:firstLineChars="200"/>
        <w:rPr>
          <w:rFonts w:hint="eastAsia" w:eastAsia="楷体_GB2312" w:cs="宋体"/>
          <w:b/>
          <w:bCs/>
          <w:sz w:val="32"/>
          <w:szCs w:val="32"/>
        </w:rPr>
      </w:pPr>
      <w:r>
        <w:rPr>
          <w:rFonts w:hint="eastAsia" w:eastAsia="楷体_GB2312" w:cs="宋体"/>
          <w:b/>
          <w:bCs/>
          <w:sz w:val="32"/>
          <w:szCs w:val="32"/>
        </w:rPr>
        <w:t>（二）具备以下条件之一者,可申报参加高级技师鉴定</w:t>
      </w:r>
    </w:p>
    <w:p>
      <w:pPr>
        <w:pStyle w:val="5"/>
        <w:shd w:val="clear" w:color="auto" w:fill="FFFFFF"/>
        <w:spacing w:before="0" w:beforeAutospacing="0" w:after="0" w:afterAutospacing="0" w:line="560" w:lineRule="exact"/>
        <w:ind w:firstLine="646" w:firstLineChars="202"/>
        <w:rPr>
          <w:rFonts w:hint="eastAsia" w:ascii="Times New Roman" w:hAnsi="Times New Roman" w:eastAsia="仿宋_GB2312" w:cs="宋体"/>
          <w:bCs/>
          <w:kern w:val="2"/>
          <w:sz w:val="32"/>
          <w:szCs w:val="32"/>
        </w:rPr>
      </w:pPr>
      <w:r>
        <w:rPr>
          <w:rFonts w:hint="eastAsia" w:ascii="Times New Roman" w:hAnsi="Times New Roman" w:eastAsia="仿宋_GB2312" w:cs="宋体"/>
          <w:bCs/>
          <w:kern w:val="2"/>
          <w:sz w:val="32"/>
          <w:szCs w:val="32"/>
        </w:rPr>
        <w:t>1.取得本职业（工种）技师职业资格证书，累计从事本职业（工种）工作</w:t>
      </w:r>
      <w:r>
        <w:rPr>
          <w:rFonts w:hint="eastAsia" w:ascii="Times New Roman" w:hAnsi="Times New Roman" w:eastAsia="仿宋_GB2312" w:cs="宋体"/>
          <w:bCs/>
          <w:kern w:val="2"/>
          <w:sz w:val="32"/>
          <w:szCs w:val="32"/>
          <w:lang w:val="en-US" w:eastAsia="zh-CN"/>
        </w:rPr>
        <w:t>5</w:t>
      </w:r>
      <w:r>
        <w:rPr>
          <w:rFonts w:hint="eastAsia" w:ascii="Times New Roman" w:hAnsi="Times New Roman" w:eastAsia="仿宋_GB2312" w:cs="宋体"/>
          <w:bCs/>
          <w:kern w:val="2"/>
          <w:sz w:val="32"/>
          <w:szCs w:val="32"/>
        </w:rPr>
        <w:t>年以上的；</w:t>
      </w:r>
    </w:p>
    <w:p>
      <w:pPr>
        <w:pStyle w:val="5"/>
        <w:shd w:val="clear" w:color="auto" w:fill="FFFFFF"/>
        <w:spacing w:before="0" w:beforeAutospacing="0" w:after="0" w:afterAutospacing="0" w:line="560" w:lineRule="exact"/>
        <w:ind w:firstLine="646" w:firstLineChars="202"/>
        <w:rPr>
          <w:rFonts w:hint="eastAsia" w:ascii="Times New Roman" w:hAnsi="Times New Roman" w:eastAsia="仿宋_GB2312" w:cs="宋体"/>
          <w:bCs/>
          <w:kern w:val="2"/>
          <w:sz w:val="32"/>
          <w:szCs w:val="32"/>
        </w:rPr>
      </w:pPr>
      <w:r>
        <w:rPr>
          <w:rFonts w:hint="eastAsia" w:ascii="Times New Roman" w:hAnsi="Times New Roman" w:eastAsia="仿宋_GB2312" w:cs="宋体"/>
          <w:bCs/>
          <w:kern w:val="2"/>
          <w:sz w:val="32"/>
          <w:szCs w:val="32"/>
        </w:rPr>
        <w:t>2.取得相关专业中级专业技术职称后，从事该职业（工种）或相关职业（工种）工作满</w:t>
      </w:r>
      <w:r>
        <w:rPr>
          <w:rFonts w:hint="eastAsia" w:ascii="Times New Roman" w:hAnsi="Times New Roman" w:eastAsia="仿宋_GB2312" w:cs="宋体"/>
          <w:bCs/>
          <w:kern w:val="2"/>
          <w:sz w:val="32"/>
          <w:szCs w:val="32"/>
          <w:lang w:val="en-US" w:eastAsia="zh-CN"/>
        </w:rPr>
        <w:t>5</w:t>
      </w:r>
      <w:r>
        <w:rPr>
          <w:rFonts w:hint="eastAsia" w:ascii="Times New Roman" w:hAnsi="Times New Roman" w:eastAsia="仿宋_GB2312" w:cs="宋体"/>
          <w:bCs/>
          <w:kern w:val="2"/>
          <w:sz w:val="32"/>
          <w:szCs w:val="32"/>
        </w:rPr>
        <w:t>年的；</w:t>
      </w:r>
    </w:p>
    <w:p>
      <w:pPr>
        <w:pStyle w:val="5"/>
        <w:shd w:val="clear" w:color="auto" w:fill="FFFFFF"/>
        <w:spacing w:before="0" w:beforeAutospacing="0" w:after="0" w:afterAutospacing="0" w:line="560" w:lineRule="exact"/>
        <w:ind w:firstLine="646" w:firstLineChars="202"/>
        <w:rPr>
          <w:rFonts w:hint="eastAsia" w:ascii="Times New Roman" w:hAnsi="Times New Roman" w:eastAsia="仿宋_GB2312" w:cs="宋体"/>
          <w:bCs/>
          <w:kern w:val="2"/>
          <w:sz w:val="32"/>
          <w:szCs w:val="32"/>
        </w:rPr>
      </w:pPr>
      <w:r>
        <w:rPr>
          <w:rFonts w:hint="eastAsia" w:ascii="Times New Roman" w:hAnsi="Times New Roman" w:eastAsia="仿宋_GB2312" w:cs="宋体"/>
          <w:bCs/>
          <w:kern w:val="2"/>
          <w:sz w:val="32"/>
          <w:szCs w:val="32"/>
        </w:rPr>
        <w:t>3.取得相关专业高级专业技术职称后, 且从事该职业（工种）或相关职业（工种）工作的（免试理论考试）。</w:t>
      </w:r>
    </w:p>
    <w:p>
      <w:pPr>
        <w:pStyle w:val="5"/>
        <w:shd w:val="clear" w:color="auto" w:fill="FFFFFF"/>
        <w:spacing w:before="0" w:beforeAutospacing="0" w:after="0" w:afterAutospacing="0" w:line="560" w:lineRule="exact"/>
        <w:ind w:firstLine="646" w:firstLineChars="202"/>
        <w:rPr>
          <w:rFonts w:hint="eastAsia" w:ascii="Times New Roman" w:hAnsi="Times New Roman" w:eastAsia="仿宋_GB2312" w:cs="宋体"/>
          <w:bCs/>
          <w:kern w:val="2"/>
          <w:sz w:val="32"/>
          <w:szCs w:val="32"/>
        </w:rPr>
      </w:pPr>
      <w:r>
        <w:rPr>
          <w:rFonts w:hint="eastAsia" w:ascii="Times New Roman" w:hAnsi="Times New Roman" w:eastAsia="仿宋_GB2312" w:cs="宋体"/>
          <w:bCs/>
          <w:kern w:val="2"/>
          <w:sz w:val="32"/>
          <w:szCs w:val="32"/>
        </w:rPr>
        <w:t>专业技术人才在取得现从事职业（工种）职业资格或职业技能等级1年后，可按累计工作年限申报现从事职业（工种）晋级评价。</w:t>
      </w:r>
    </w:p>
    <w:p>
      <w:pPr>
        <w:spacing w:line="560" w:lineRule="exact"/>
        <w:ind w:firstLine="622" w:firstLineChars="200"/>
        <w:rPr>
          <w:rFonts w:hint="eastAsia" w:ascii="仿宋" w:hAnsi="仿宋" w:eastAsia="仿宋" w:cs="仿宋"/>
          <w:b/>
          <w:color w:val="424242"/>
          <w:kern w:val="0"/>
          <w:sz w:val="31"/>
          <w:szCs w:val="31"/>
          <w:shd w:val="clear" w:color="auto" w:fill="FFFFFF"/>
        </w:rPr>
      </w:pPr>
      <w:r>
        <w:rPr>
          <w:rFonts w:hint="eastAsia" w:ascii="仿宋" w:hAnsi="仿宋" w:eastAsia="仿宋" w:cs="仿宋"/>
          <w:b/>
          <w:color w:val="424242"/>
          <w:kern w:val="0"/>
          <w:sz w:val="31"/>
          <w:szCs w:val="31"/>
          <w:shd w:val="clear" w:color="auto" w:fill="FFFFFF"/>
        </w:rPr>
        <w:t>以上申报条件不含部分职业国家标准有特殊要求的从其规定。</w:t>
      </w:r>
    </w:p>
    <w:p>
      <w:pPr>
        <w:spacing w:line="560" w:lineRule="exact"/>
        <w:ind w:firstLine="643" w:firstLineChars="200"/>
        <w:rPr>
          <w:rFonts w:hint="eastAsia" w:eastAsia="楷体_GB2312" w:cs="宋体"/>
          <w:b/>
          <w:sz w:val="32"/>
          <w:szCs w:val="32"/>
        </w:rPr>
      </w:pPr>
      <w:r>
        <w:rPr>
          <w:rFonts w:hint="eastAsia" w:eastAsia="楷体_GB2312" w:cs="宋体"/>
          <w:b/>
          <w:sz w:val="32"/>
          <w:szCs w:val="32"/>
        </w:rPr>
        <w:t>二、鉴定提交的材料</w:t>
      </w:r>
    </w:p>
    <w:p>
      <w:pPr>
        <w:spacing w:line="560" w:lineRule="exact"/>
        <w:ind w:firstLine="640" w:firstLineChars="200"/>
        <w:rPr>
          <w:rFonts w:hint="eastAsia" w:eastAsia="仿宋_GB2312" w:cs="宋体"/>
          <w:b/>
          <w:sz w:val="32"/>
          <w:szCs w:val="32"/>
        </w:rPr>
      </w:pPr>
      <w:r>
        <w:rPr>
          <w:rFonts w:hint="eastAsia" w:eastAsia="仿宋_GB2312" w:cs="宋体"/>
          <w:bCs/>
          <w:sz w:val="32"/>
          <w:szCs w:val="32"/>
        </w:rPr>
        <w:t>请符合条件并接到短信通知的人员于202</w:t>
      </w:r>
      <w:r>
        <w:rPr>
          <w:rFonts w:hint="eastAsia" w:eastAsia="仿宋_GB2312" w:cs="宋体"/>
          <w:bCs/>
          <w:sz w:val="32"/>
          <w:szCs w:val="32"/>
          <w:lang w:val="en-US" w:eastAsia="zh-CN"/>
        </w:rPr>
        <w:t>4</w:t>
      </w:r>
      <w:r>
        <w:rPr>
          <w:rFonts w:hint="eastAsia" w:eastAsia="仿宋_GB2312" w:cs="宋体"/>
          <w:bCs/>
          <w:sz w:val="32"/>
          <w:szCs w:val="32"/>
        </w:rPr>
        <w:t>年6月1日17：30前，携带以下材料</w:t>
      </w:r>
      <w:r>
        <w:rPr>
          <w:rFonts w:hint="eastAsia" w:eastAsia="仿宋_GB2312" w:cs="宋体"/>
          <w:sz w:val="32"/>
          <w:szCs w:val="32"/>
        </w:rPr>
        <w:t>龙岩技师学院</w:t>
      </w:r>
      <w:r>
        <w:rPr>
          <w:rFonts w:hint="eastAsia" w:eastAsia="仿宋_GB2312" w:cs="宋体"/>
          <w:sz w:val="32"/>
          <w:szCs w:val="32"/>
          <w:lang w:val="en-US" w:eastAsia="zh-CN"/>
        </w:rPr>
        <w:t>(第二校区)培训科</w:t>
      </w:r>
      <w:r>
        <w:rPr>
          <w:rFonts w:hint="eastAsia" w:eastAsia="仿宋_GB2312" w:cs="宋体"/>
          <w:sz w:val="32"/>
          <w:szCs w:val="32"/>
        </w:rPr>
        <w:t>报到</w:t>
      </w:r>
      <w:r>
        <w:rPr>
          <w:rFonts w:hint="eastAsia" w:eastAsia="仿宋_GB2312" w:cs="宋体"/>
          <w:bCs/>
          <w:sz w:val="32"/>
          <w:szCs w:val="32"/>
        </w:rPr>
        <w:t>：</w:t>
      </w:r>
    </w:p>
    <w:p>
      <w:pPr>
        <w:numPr>
          <w:ilvl w:val="0"/>
          <w:numId w:val="0"/>
        </w:numPr>
        <w:spacing w:line="560" w:lineRule="exact"/>
        <w:ind w:firstLine="640" w:firstLineChars="200"/>
        <w:rPr>
          <w:rFonts w:hint="eastAsia" w:eastAsia="仿宋_GB2312" w:cs="宋体"/>
          <w:sz w:val="32"/>
          <w:szCs w:val="32"/>
          <w:u w:val="single"/>
        </w:rPr>
      </w:pPr>
      <w:r>
        <w:rPr>
          <w:rFonts w:hint="eastAsia" w:eastAsia="仿宋_GB2312" w:cs="宋体"/>
          <w:sz w:val="32"/>
          <w:szCs w:val="32"/>
          <w:lang w:val="en-US" w:eastAsia="zh-CN"/>
        </w:rPr>
        <w:t>1.</w:t>
      </w:r>
      <w:r>
        <w:rPr>
          <w:rFonts w:hint="eastAsia" w:eastAsia="仿宋_GB2312" w:cs="宋体"/>
          <w:sz w:val="32"/>
          <w:szCs w:val="32"/>
        </w:rPr>
        <w:t>提交考生本人正确填写《福建省技师、高级技师职业资格考评</w:t>
      </w:r>
      <w:r>
        <w:rPr>
          <w:rFonts w:hint="eastAsia" w:eastAsia="仿宋_GB2312" w:cs="宋体"/>
          <w:b/>
          <w:sz w:val="32"/>
          <w:szCs w:val="32"/>
          <w:u w:val="single"/>
        </w:rPr>
        <w:t>申报表</w:t>
      </w:r>
      <w:r>
        <w:rPr>
          <w:rFonts w:hint="eastAsia" w:eastAsia="仿宋_GB2312" w:cs="宋体"/>
          <w:sz w:val="32"/>
          <w:szCs w:val="32"/>
        </w:rPr>
        <w:t>》</w:t>
      </w:r>
      <w:r>
        <w:rPr>
          <w:rFonts w:hint="eastAsia" w:eastAsia="仿宋_GB2312" w:cs="宋体"/>
          <w:sz w:val="32"/>
          <w:szCs w:val="32"/>
          <w:lang w:eastAsia="zh-CN"/>
        </w:rPr>
        <w:t>（附件</w:t>
      </w:r>
      <w:r>
        <w:rPr>
          <w:rFonts w:hint="eastAsia" w:eastAsia="仿宋_GB2312" w:cs="宋体"/>
          <w:sz w:val="32"/>
          <w:szCs w:val="32"/>
          <w:lang w:val="en-US" w:eastAsia="zh-CN"/>
        </w:rPr>
        <w:t>3</w:t>
      </w:r>
      <w:r>
        <w:rPr>
          <w:rFonts w:hint="eastAsia" w:eastAsia="仿宋_GB2312" w:cs="宋体"/>
          <w:sz w:val="32"/>
          <w:szCs w:val="32"/>
          <w:lang w:eastAsia="zh-CN"/>
        </w:rPr>
        <w:t>）</w:t>
      </w:r>
      <w:r>
        <w:rPr>
          <w:rFonts w:hint="eastAsia" w:eastAsia="仿宋_GB2312" w:cs="宋体"/>
          <w:sz w:val="32"/>
          <w:szCs w:val="32"/>
          <w:u w:val="single"/>
        </w:rPr>
        <w:t>一式二份</w:t>
      </w:r>
      <w:r>
        <w:rPr>
          <w:rFonts w:hint="eastAsia" w:eastAsia="仿宋_GB2312" w:cs="宋体"/>
          <w:sz w:val="32"/>
          <w:szCs w:val="32"/>
        </w:rPr>
        <w:t>，并粘贴好照片</w:t>
      </w:r>
      <w:r>
        <w:rPr>
          <w:rFonts w:hint="eastAsia" w:eastAsia="仿宋_GB2312" w:cs="宋体"/>
          <w:sz w:val="32"/>
          <w:szCs w:val="32"/>
          <w:lang w:eastAsia="zh-CN"/>
        </w:rPr>
        <w:t>（</w:t>
      </w:r>
      <w:r>
        <w:rPr>
          <w:rFonts w:hint="eastAsia" w:eastAsia="仿宋_GB2312" w:cs="宋体"/>
          <w:sz w:val="32"/>
          <w:szCs w:val="32"/>
          <w:lang w:val="en-US" w:eastAsia="zh-CN"/>
        </w:rPr>
        <w:t>2寸白底彩照</w:t>
      </w:r>
      <w:r>
        <w:rPr>
          <w:rFonts w:hint="eastAsia" w:eastAsia="仿宋_GB2312" w:cs="宋体"/>
          <w:sz w:val="32"/>
          <w:szCs w:val="32"/>
          <w:lang w:eastAsia="zh-CN"/>
        </w:rPr>
        <w:t>）。</w:t>
      </w:r>
    </w:p>
    <w:p>
      <w:pPr>
        <w:numPr>
          <w:ilvl w:val="0"/>
          <w:numId w:val="0"/>
        </w:numPr>
        <w:spacing w:line="560" w:lineRule="exact"/>
        <w:ind w:firstLine="640" w:firstLineChars="200"/>
        <w:rPr>
          <w:rFonts w:hint="eastAsia" w:eastAsia="仿宋_GB2312" w:cs="宋体"/>
          <w:sz w:val="32"/>
          <w:szCs w:val="32"/>
          <w:u w:val="single"/>
        </w:rPr>
      </w:pPr>
      <w:r>
        <w:rPr>
          <w:rFonts w:hint="eastAsia" w:eastAsia="仿宋_GB2312" w:cs="宋体"/>
          <w:sz w:val="32"/>
          <w:szCs w:val="32"/>
        </w:rPr>
        <w:t>2.提交本人</w:t>
      </w:r>
      <w:r>
        <w:rPr>
          <w:rFonts w:hint="eastAsia" w:eastAsia="仿宋_GB2312" w:cs="宋体"/>
          <w:b/>
          <w:sz w:val="32"/>
          <w:szCs w:val="32"/>
          <w:u w:val="single"/>
        </w:rPr>
        <w:t>身份证</w:t>
      </w:r>
      <w:r>
        <w:rPr>
          <w:rFonts w:hint="eastAsia" w:eastAsia="仿宋_GB2312" w:cs="宋体"/>
          <w:sz w:val="32"/>
          <w:szCs w:val="32"/>
          <w:u w:val="single"/>
        </w:rPr>
        <w:t>复印件1份；</w:t>
      </w:r>
    </w:p>
    <w:p>
      <w:pPr>
        <w:pStyle w:val="2"/>
        <w:ind w:firstLine="680"/>
        <w:rPr>
          <w:rFonts w:hint="eastAsia" w:eastAsia="仿宋_GB2312" w:cs="宋体"/>
          <w:sz w:val="32"/>
          <w:szCs w:val="32"/>
          <w:u w:val="single"/>
        </w:rPr>
      </w:pPr>
      <w:r>
        <w:rPr>
          <w:rFonts w:hint="eastAsia" w:eastAsia="仿宋_GB2312" w:cs="宋体" w:asciiTheme="minorHAnsi" w:hAnsiTheme="minorHAnsi"/>
          <w:kern w:val="2"/>
          <w:sz w:val="32"/>
          <w:szCs w:val="32"/>
          <w:lang w:val="en-US" w:eastAsia="zh-CN" w:bidi="ar-SA"/>
        </w:rPr>
        <w:t>3.提交《个人信息表》（附件2）电子档文件；</w:t>
      </w:r>
    </w:p>
    <w:p>
      <w:pPr>
        <w:spacing w:line="560" w:lineRule="exact"/>
        <w:ind w:firstLine="640" w:firstLineChars="200"/>
        <w:rPr>
          <w:rFonts w:hint="eastAsia" w:eastAsia="仿宋_GB2312" w:cs="宋体"/>
          <w:sz w:val="32"/>
          <w:szCs w:val="32"/>
        </w:rPr>
      </w:pPr>
      <w:r>
        <w:rPr>
          <w:rFonts w:hint="eastAsia" w:eastAsia="仿宋_GB2312" w:cs="宋体"/>
          <w:sz w:val="32"/>
          <w:szCs w:val="32"/>
          <w:lang w:val="en-US" w:eastAsia="zh-CN"/>
        </w:rPr>
        <w:t>4</w:t>
      </w:r>
      <w:r>
        <w:rPr>
          <w:rFonts w:hint="eastAsia" w:eastAsia="仿宋_GB2312" w:cs="宋体"/>
          <w:sz w:val="32"/>
          <w:szCs w:val="32"/>
        </w:rPr>
        <w:t>.提交从学信网下载打印好的</w:t>
      </w:r>
      <w:r>
        <w:rPr>
          <w:rFonts w:hint="eastAsia" w:eastAsia="仿宋_GB2312" w:cs="宋体"/>
          <w:sz w:val="32"/>
          <w:szCs w:val="32"/>
          <w:u w:val="single"/>
        </w:rPr>
        <w:t>学历信息1份</w:t>
      </w:r>
      <w:r>
        <w:rPr>
          <w:rFonts w:hint="eastAsia" w:eastAsia="仿宋_GB2312" w:cs="宋体"/>
          <w:sz w:val="32"/>
          <w:szCs w:val="32"/>
        </w:rPr>
        <w:t>，如无法查询的，提交</w:t>
      </w:r>
      <w:r>
        <w:rPr>
          <w:rFonts w:hint="eastAsia" w:eastAsia="仿宋_GB2312" w:cs="宋体"/>
          <w:b/>
          <w:sz w:val="32"/>
          <w:szCs w:val="32"/>
        </w:rPr>
        <w:t>毕业证书</w:t>
      </w:r>
      <w:r>
        <w:rPr>
          <w:rFonts w:hint="eastAsia" w:eastAsia="仿宋_GB2312" w:cs="宋体"/>
          <w:sz w:val="32"/>
          <w:szCs w:val="32"/>
        </w:rPr>
        <w:t>的复印件1份（原件核查）；</w:t>
      </w:r>
    </w:p>
    <w:p>
      <w:pPr>
        <w:spacing w:line="560" w:lineRule="exact"/>
        <w:ind w:firstLine="640" w:firstLineChars="200"/>
        <w:rPr>
          <w:rFonts w:hint="eastAsia" w:eastAsia="仿宋_GB2312" w:cs="宋体"/>
          <w:sz w:val="32"/>
          <w:szCs w:val="32"/>
        </w:rPr>
      </w:pPr>
      <w:r>
        <w:rPr>
          <w:rFonts w:hint="eastAsia" w:eastAsia="仿宋_GB2312" w:cs="宋体"/>
          <w:sz w:val="32"/>
          <w:szCs w:val="32"/>
          <w:lang w:val="en-US" w:eastAsia="zh-CN"/>
        </w:rPr>
        <w:t>5</w:t>
      </w:r>
      <w:r>
        <w:rPr>
          <w:rFonts w:hint="eastAsia" w:eastAsia="仿宋_GB2312" w:cs="宋体"/>
          <w:sz w:val="32"/>
          <w:szCs w:val="32"/>
        </w:rPr>
        <w:t>.提交由劳动保障行政部门核发的高级工或技师</w:t>
      </w:r>
      <w:r>
        <w:rPr>
          <w:rFonts w:hint="eastAsia" w:eastAsia="仿宋_GB2312" w:cs="宋体"/>
          <w:b/>
          <w:sz w:val="32"/>
          <w:szCs w:val="32"/>
          <w:u w:val="single"/>
        </w:rPr>
        <w:t>职业资格证书</w:t>
      </w:r>
      <w:r>
        <w:rPr>
          <w:rFonts w:hint="eastAsia" w:eastAsia="仿宋_GB2312" w:cs="宋体"/>
          <w:sz w:val="32"/>
          <w:szCs w:val="32"/>
        </w:rPr>
        <w:t>（或技术等级证书）复印件1份（如可直接查询的可不提供）、专业技术人员</w:t>
      </w:r>
      <w:r>
        <w:rPr>
          <w:rFonts w:hint="eastAsia" w:eastAsia="仿宋_GB2312" w:cs="宋体"/>
          <w:b/>
          <w:sz w:val="32"/>
          <w:szCs w:val="32"/>
          <w:u w:val="single"/>
        </w:rPr>
        <w:t>职称证书</w:t>
      </w:r>
      <w:r>
        <w:rPr>
          <w:rFonts w:hint="eastAsia" w:eastAsia="仿宋_GB2312" w:cs="宋体"/>
          <w:sz w:val="32"/>
          <w:szCs w:val="32"/>
        </w:rPr>
        <w:t>的复印件1份（原件核查）；</w:t>
      </w:r>
    </w:p>
    <w:p>
      <w:pPr>
        <w:spacing w:line="560" w:lineRule="exact"/>
        <w:ind w:firstLine="640" w:firstLineChars="200"/>
        <w:rPr>
          <w:rFonts w:hint="eastAsia" w:eastAsia="仿宋_GB2312" w:cs="宋体"/>
          <w:sz w:val="32"/>
          <w:szCs w:val="32"/>
        </w:rPr>
      </w:pPr>
      <w:r>
        <w:rPr>
          <w:rFonts w:hint="eastAsia" w:eastAsia="仿宋_GB2312" w:cs="宋体"/>
          <w:sz w:val="32"/>
          <w:szCs w:val="32"/>
          <w:lang w:val="en-US" w:eastAsia="zh-CN"/>
        </w:rPr>
        <w:t>6</w:t>
      </w:r>
      <w:r>
        <w:rPr>
          <w:rFonts w:hint="eastAsia" w:eastAsia="仿宋_GB2312" w:cs="宋体"/>
          <w:sz w:val="32"/>
          <w:szCs w:val="32"/>
        </w:rPr>
        <w:t>．近期内由本人独立撰写的</w:t>
      </w:r>
      <w:r>
        <w:rPr>
          <w:rFonts w:hint="eastAsia" w:eastAsia="仿宋_GB2312" w:cs="宋体"/>
          <w:b/>
          <w:sz w:val="32"/>
          <w:szCs w:val="32"/>
          <w:u w:val="single"/>
        </w:rPr>
        <w:t>专业技术能力总结</w:t>
      </w:r>
      <w:r>
        <w:rPr>
          <w:rFonts w:hint="eastAsia" w:eastAsia="仿宋_GB2312" w:cs="宋体"/>
          <w:sz w:val="32"/>
          <w:szCs w:val="32"/>
        </w:rPr>
        <w:t>，一式叁份和</w:t>
      </w:r>
      <w:r>
        <w:rPr>
          <w:rFonts w:hint="eastAsia" w:eastAsia="仿宋_GB2312" w:cs="宋体"/>
          <w:b/>
          <w:sz w:val="32"/>
          <w:szCs w:val="32"/>
          <w:u w:val="single"/>
        </w:rPr>
        <w:t>电子文档</w:t>
      </w:r>
      <w:r>
        <w:rPr>
          <w:rFonts w:hint="eastAsia" w:eastAsia="仿宋_GB2312" w:cs="宋体"/>
          <w:sz w:val="32"/>
          <w:szCs w:val="32"/>
        </w:rPr>
        <w:t>；</w:t>
      </w:r>
    </w:p>
    <w:p>
      <w:pPr>
        <w:spacing w:line="560" w:lineRule="exact"/>
        <w:ind w:firstLine="640" w:firstLineChars="200"/>
        <w:rPr>
          <w:rFonts w:hint="eastAsia" w:eastAsia="仿宋_GB2312" w:cs="宋体"/>
          <w:sz w:val="32"/>
          <w:szCs w:val="32"/>
        </w:rPr>
      </w:pPr>
      <w:r>
        <w:rPr>
          <w:rFonts w:hint="eastAsia" w:eastAsia="仿宋_GB2312" w:cs="宋体"/>
          <w:sz w:val="32"/>
          <w:szCs w:val="32"/>
          <w:lang w:val="en-US" w:eastAsia="zh-CN"/>
        </w:rPr>
        <w:t>7</w:t>
      </w:r>
      <w:r>
        <w:rPr>
          <w:rFonts w:hint="eastAsia" w:eastAsia="仿宋_GB2312" w:cs="宋体"/>
          <w:sz w:val="32"/>
          <w:szCs w:val="32"/>
        </w:rPr>
        <w:t>.电工专业应提交电工安全操作证复印件1份（教师可先报名）；</w:t>
      </w:r>
    </w:p>
    <w:p>
      <w:pPr>
        <w:spacing w:line="560" w:lineRule="exact"/>
        <w:ind w:firstLine="640" w:firstLineChars="200"/>
        <w:rPr>
          <w:rFonts w:hint="eastAsia" w:eastAsia="仿宋_GB2312" w:cs="宋体"/>
          <w:sz w:val="32"/>
          <w:szCs w:val="32"/>
        </w:rPr>
      </w:pPr>
      <w:r>
        <w:rPr>
          <w:rFonts w:hint="eastAsia" w:eastAsia="仿宋_GB2312" w:cs="宋体"/>
          <w:sz w:val="32"/>
          <w:szCs w:val="32"/>
          <w:lang w:val="en-US" w:eastAsia="zh-CN"/>
        </w:rPr>
        <w:t>8</w:t>
      </w:r>
      <w:r>
        <w:rPr>
          <w:rFonts w:hint="eastAsia" w:eastAsia="仿宋_GB2312" w:cs="宋体"/>
          <w:sz w:val="32"/>
          <w:szCs w:val="32"/>
        </w:rPr>
        <w:t>．提交本人获奖证书复印件1份（作为参考材料、原件核查）；</w:t>
      </w:r>
    </w:p>
    <w:p>
      <w:pPr>
        <w:spacing w:line="560" w:lineRule="exact"/>
        <w:ind w:firstLine="640" w:firstLineChars="200"/>
        <w:rPr>
          <w:b/>
          <w:sz w:val="28"/>
          <w:szCs w:val="28"/>
        </w:rPr>
        <w:sectPr>
          <w:footerReference r:id="rId3" w:type="default"/>
          <w:footerReference r:id="rId4" w:type="even"/>
          <w:pgSz w:w="11906" w:h="16838"/>
          <w:pgMar w:top="2098" w:right="1304" w:bottom="1134" w:left="1588" w:header="851" w:footer="851" w:gutter="0"/>
          <w:cols w:space="720" w:num="1"/>
          <w:docGrid w:type="lines" w:linePitch="312" w:charSpace="0"/>
        </w:sectPr>
      </w:pPr>
      <w:r>
        <w:rPr>
          <w:rFonts w:hint="eastAsia" w:eastAsia="仿宋_GB2312" w:cs="宋体"/>
          <w:sz w:val="32"/>
          <w:szCs w:val="32"/>
          <w:lang w:val="en-US" w:eastAsia="zh-CN"/>
        </w:rPr>
        <w:t>9</w:t>
      </w:r>
      <w:r>
        <w:rPr>
          <w:rFonts w:hint="eastAsia" w:eastAsia="仿宋_GB2312" w:cs="宋体"/>
          <w:sz w:val="32"/>
          <w:szCs w:val="32"/>
        </w:rPr>
        <w:t>．提交本人</w:t>
      </w:r>
      <w:r>
        <w:rPr>
          <w:rFonts w:hint="eastAsia" w:eastAsia="仿宋_GB2312" w:cs="宋体"/>
          <w:b/>
          <w:sz w:val="32"/>
          <w:szCs w:val="32"/>
        </w:rPr>
        <w:t>白底彩色</w:t>
      </w:r>
      <w:r>
        <w:rPr>
          <w:rFonts w:hint="eastAsia" w:eastAsia="仿宋_GB2312" w:cs="宋体"/>
          <w:sz w:val="32"/>
          <w:szCs w:val="32"/>
        </w:rPr>
        <w:t>正面免冠的近期</w:t>
      </w:r>
      <w:r>
        <w:rPr>
          <w:rFonts w:hint="eastAsia" w:eastAsia="仿宋_GB2312" w:cs="宋体"/>
          <w:sz w:val="32"/>
          <w:szCs w:val="32"/>
          <w:u w:val="single"/>
        </w:rPr>
        <w:t>电子证件照</w:t>
      </w:r>
      <w:r>
        <w:rPr>
          <w:rFonts w:hint="eastAsia" w:eastAsia="仿宋_GB2312" w:cs="宋体"/>
          <w:sz w:val="32"/>
          <w:szCs w:val="32"/>
        </w:rPr>
        <w:t xml:space="preserve"> (</w:t>
      </w:r>
      <w:r>
        <w:rPr>
          <w:rFonts w:hint="eastAsia" w:eastAsia="仿宋_GB2312" w:cs="宋体"/>
          <w:b/>
          <w:sz w:val="32"/>
          <w:szCs w:val="32"/>
          <w:u w:val="single"/>
        </w:rPr>
        <w:t>数码电子版，JPG格式</w:t>
      </w:r>
      <w:r>
        <w:rPr>
          <w:rFonts w:hint="eastAsia" w:eastAsia="仿宋_GB2312" w:cs="宋体"/>
          <w:b/>
          <w:sz w:val="32"/>
          <w:szCs w:val="32"/>
          <w:u w:val="single"/>
          <w:lang w:eastAsia="zh-CN"/>
        </w:rPr>
        <w:t>，</w:t>
      </w:r>
      <w:r>
        <w:rPr>
          <w:rFonts w:hint="eastAsia" w:eastAsia="仿宋_GB2312" w:cs="宋体"/>
          <w:b/>
          <w:sz w:val="32"/>
          <w:szCs w:val="32"/>
          <w:u w:val="single"/>
          <w:lang w:val="en-US" w:eastAsia="zh-CN"/>
        </w:rPr>
        <w:t>20-200KB</w:t>
      </w:r>
      <w:r>
        <w:rPr>
          <w:rFonts w:hint="eastAsia" w:eastAsia="仿宋_GB2312" w:cs="宋体"/>
          <w:sz w:val="32"/>
          <w:szCs w:val="32"/>
        </w:rPr>
        <w:t>、像片文件名：</w:t>
      </w:r>
      <w:r>
        <w:rPr>
          <w:rFonts w:hint="eastAsia" w:eastAsia="仿宋_GB2312" w:cs="宋体"/>
          <w:sz w:val="32"/>
          <w:szCs w:val="32"/>
          <w:lang w:eastAsia="zh-CN"/>
        </w:rPr>
        <w:t>身份证号</w:t>
      </w:r>
      <w:r>
        <w:rPr>
          <w:rFonts w:hint="eastAsia" w:eastAsia="仿宋_GB2312" w:cs="宋体"/>
          <w:sz w:val="32"/>
          <w:szCs w:val="32"/>
        </w:rPr>
        <w:t>）</w:t>
      </w:r>
    </w:p>
    <w:p>
      <w:pPr>
        <w:spacing w:line="400" w:lineRule="exact"/>
        <w:rPr>
          <w:rFonts w:hint="eastAsia"/>
          <w:b/>
          <w:sz w:val="28"/>
          <w:szCs w:val="28"/>
        </w:rPr>
      </w:pPr>
      <w:r>
        <w:rPr>
          <w:rFonts w:hint="eastAsia"/>
          <w:b/>
          <w:sz w:val="28"/>
          <w:szCs w:val="28"/>
        </w:rPr>
        <w:t xml:space="preserve">附件2：                       </w:t>
      </w:r>
    </w:p>
    <w:p>
      <w:pPr>
        <w:spacing w:line="400" w:lineRule="exact"/>
        <w:jc w:val="center"/>
        <w:rPr>
          <w:rFonts w:hint="eastAsia"/>
          <w:b/>
          <w:sz w:val="28"/>
          <w:szCs w:val="28"/>
        </w:rPr>
      </w:pPr>
      <w:r>
        <w:rPr>
          <w:rFonts w:hint="eastAsia"/>
          <w:b/>
          <w:sz w:val="28"/>
          <w:szCs w:val="28"/>
        </w:rPr>
        <w:t>龙岩技师学院职业技能鉴定考生基本信息登记表</w:t>
      </w:r>
    </w:p>
    <w:p>
      <w:pPr>
        <w:spacing w:line="400" w:lineRule="exact"/>
        <w:ind w:firstLine="2660" w:firstLineChars="950"/>
        <w:jc w:val="right"/>
        <w:rPr>
          <w:rFonts w:hint="eastAsia"/>
          <w:sz w:val="28"/>
          <w:szCs w:val="28"/>
        </w:rPr>
      </w:pPr>
      <w:r>
        <w:rPr>
          <w:rFonts w:hint="eastAsia"/>
          <w:sz w:val="28"/>
          <w:szCs w:val="28"/>
        </w:rPr>
        <w:t xml:space="preserve">                                                       申报日期：    年  月  日</w:t>
      </w:r>
    </w:p>
    <w:tbl>
      <w:tblPr>
        <w:tblStyle w:val="6"/>
        <w:tblW w:w="14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33"/>
        <w:gridCol w:w="366"/>
        <w:gridCol w:w="1648"/>
        <w:gridCol w:w="459"/>
        <w:gridCol w:w="1006"/>
        <w:gridCol w:w="1006"/>
        <w:gridCol w:w="547"/>
        <w:gridCol w:w="1354"/>
        <w:gridCol w:w="640"/>
        <w:gridCol w:w="755"/>
        <w:gridCol w:w="755"/>
        <w:gridCol w:w="780"/>
        <w:gridCol w:w="1375"/>
        <w:gridCol w:w="768"/>
        <w:gridCol w:w="768"/>
        <w:gridCol w:w="768"/>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56" w:type="dxa"/>
            <w:tcBorders>
              <w:top w:val="double" w:color="auto" w:sz="4" w:space="0"/>
              <w:left w:val="double" w:color="auto" w:sz="4" w:space="0"/>
            </w:tcBorders>
            <w:noWrap w:val="0"/>
            <w:vAlign w:val="center"/>
          </w:tcPr>
          <w:p>
            <w:pPr>
              <w:rPr>
                <w:rFonts w:hint="eastAsia"/>
                <w:sz w:val="24"/>
              </w:rPr>
            </w:pPr>
            <w:r>
              <w:rPr>
                <w:rFonts w:hint="eastAsia"/>
                <w:sz w:val="24"/>
              </w:rPr>
              <w:t>序号</w:t>
            </w:r>
          </w:p>
        </w:tc>
        <w:tc>
          <w:tcPr>
            <w:tcW w:w="733" w:type="dxa"/>
            <w:tcBorders>
              <w:top w:val="double" w:color="auto" w:sz="4" w:space="0"/>
            </w:tcBorders>
            <w:noWrap w:val="0"/>
            <w:vAlign w:val="center"/>
          </w:tcPr>
          <w:p>
            <w:pPr>
              <w:jc w:val="center"/>
              <w:rPr>
                <w:rFonts w:hint="eastAsia"/>
                <w:sz w:val="24"/>
              </w:rPr>
            </w:pPr>
            <w:r>
              <w:rPr>
                <w:rFonts w:hint="eastAsia"/>
                <w:sz w:val="24"/>
              </w:rPr>
              <w:t>姓名</w:t>
            </w:r>
          </w:p>
        </w:tc>
        <w:tc>
          <w:tcPr>
            <w:tcW w:w="366" w:type="dxa"/>
            <w:tcBorders>
              <w:top w:val="double" w:color="auto" w:sz="4" w:space="0"/>
            </w:tcBorders>
            <w:noWrap w:val="0"/>
            <w:vAlign w:val="center"/>
          </w:tcPr>
          <w:p>
            <w:pPr>
              <w:jc w:val="center"/>
              <w:rPr>
                <w:rFonts w:hint="eastAsia"/>
                <w:sz w:val="24"/>
              </w:rPr>
            </w:pPr>
            <w:r>
              <w:rPr>
                <w:rFonts w:hint="eastAsia"/>
                <w:sz w:val="24"/>
              </w:rPr>
              <w:t>性别</w:t>
            </w:r>
          </w:p>
        </w:tc>
        <w:tc>
          <w:tcPr>
            <w:tcW w:w="1648" w:type="dxa"/>
            <w:tcBorders>
              <w:top w:val="double" w:color="auto" w:sz="4" w:space="0"/>
            </w:tcBorders>
            <w:noWrap w:val="0"/>
            <w:vAlign w:val="center"/>
          </w:tcPr>
          <w:p>
            <w:pPr>
              <w:jc w:val="center"/>
              <w:rPr>
                <w:rFonts w:hint="eastAsia"/>
                <w:sz w:val="24"/>
              </w:rPr>
            </w:pPr>
            <w:r>
              <w:rPr>
                <w:rFonts w:hint="eastAsia"/>
                <w:sz w:val="24"/>
              </w:rPr>
              <w:t>身份证号码</w:t>
            </w:r>
          </w:p>
        </w:tc>
        <w:tc>
          <w:tcPr>
            <w:tcW w:w="459" w:type="dxa"/>
            <w:tcBorders>
              <w:top w:val="double" w:color="auto" w:sz="4" w:space="0"/>
            </w:tcBorders>
            <w:noWrap w:val="0"/>
            <w:vAlign w:val="center"/>
          </w:tcPr>
          <w:p>
            <w:pPr>
              <w:jc w:val="center"/>
              <w:rPr>
                <w:rFonts w:hint="eastAsia"/>
                <w:sz w:val="24"/>
              </w:rPr>
            </w:pPr>
            <w:r>
              <w:rPr>
                <w:rFonts w:hint="eastAsia"/>
                <w:sz w:val="24"/>
              </w:rPr>
              <w:t>民族</w:t>
            </w:r>
          </w:p>
        </w:tc>
        <w:tc>
          <w:tcPr>
            <w:tcW w:w="1006" w:type="dxa"/>
            <w:tcBorders>
              <w:top w:val="double" w:color="auto" w:sz="4" w:space="0"/>
            </w:tcBorders>
            <w:noWrap w:val="0"/>
            <w:vAlign w:val="center"/>
          </w:tcPr>
          <w:p>
            <w:pPr>
              <w:jc w:val="center"/>
              <w:rPr>
                <w:rFonts w:hint="eastAsia"/>
                <w:sz w:val="24"/>
              </w:rPr>
            </w:pPr>
            <w:r>
              <w:rPr>
                <w:rFonts w:hint="eastAsia"/>
                <w:sz w:val="24"/>
              </w:rPr>
              <w:t>住址</w:t>
            </w:r>
          </w:p>
        </w:tc>
        <w:tc>
          <w:tcPr>
            <w:tcW w:w="1006" w:type="dxa"/>
            <w:tcBorders>
              <w:top w:val="double" w:color="auto" w:sz="4" w:space="0"/>
            </w:tcBorders>
            <w:noWrap w:val="0"/>
            <w:vAlign w:val="center"/>
          </w:tcPr>
          <w:p>
            <w:pPr>
              <w:jc w:val="center"/>
              <w:rPr>
                <w:rFonts w:hint="eastAsia"/>
                <w:sz w:val="24"/>
              </w:rPr>
            </w:pPr>
            <w:r>
              <w:rPr>
                <w:rFonts w:hint="eastAsia"/>
                <w:sz w:val="24"/>
              </w:rPr>
              <w:t>毕业院校</w:t>
            </w:r>
          </w:p>
        </w:tc>
        <w:tc>
          <w:tcPr>
            <w:tcW w:w="547" w:type="dxa"/>
            <w:tcBorders>
              <w:top w:val="double" w:color="auto" w:sz="4" w:space="0"/>
            </w:tcBorders>
            <w:noWrap w:val="0"/>
            <w:vAlign w:val="center"/>
          </w:tcPr>
          <w:p>
            <w:pPr>
              <w:jc w:val="center"/>
              <w:rPr>
                <w:rFonts w:hint="eastAsia"/>
                <w:sz w:val="24"/>
              </w:rPr>
            </w:pPr>
            <w:r>
              <w:rPr>
                <w:rFonts w:hint="eastAsia"/>
                <w:sz w:val="24"/>
              </w:rPr>
              <w:t>学历</w:t>
            </w:r>
          </w:p>
        </w:tc>
        <w:tc>
          <w:tcPr>
            <w:tcW w:w="1354" w:type="dxa"/>
            <w:tcBorders>
              <w:top w:val="double" w:color="auto" w:sz="4" w:space="0"/>
            </w:tcBorders>
            <w:noWrap w:val="0"/>
            <w:vAlign w:val="center"/>
          </w:tcPr>
          <w:p>
            <w:pPr>
              <w:jc w:val="center"/>
              <w:rPr>
                <w:rFonts w:hint="eastAsia"/>
                <w:sz w:val="24"/>
              </w:rPr>
            </w:pPr>
            <w:r>
              <w:rPr>
                <w:rFonts w:hint="eastAsia"/>
                <w:sz w:val="24"/>
              </w:rPr>
              <w:t>工作单位</w:t>
            </w:r>
          </w:p>
        </w:tc>
        <w:tc>
          <w:tcPr>
            <w:tcW w:w="640" w:type="dxa"/>
            <w:tcBorders>
              <w:top w:val="double" w:color="auto" w:sz="4" w:space="0"/>
            </w:tcBorders>
            <w:noWrap w:val="0"/>
            <w:vAlign w:val="center"/>
          </w:tcPr>
          <w:p>
            <w:pPr>
              <w:jc w:val="center"/>
              <w:rPr>
                <w:rFonts w:hint="eastAsia"/>
                <w:sz w:val="24"/>
              </w:rPr>
            </w:pPr>
            <w:r>
              <w:rPr>
                <w:rFonts w:hint="eastAsia"/>
                <w:sz w:val="24"/>
              </w:rPr>
              <w:t>单位性质</w:t>
            </w:r>
          </w:p>
        </w:tc>
        <w:tc>
          <w:tcPr>
            <w:tcW w:w="755" w:type="dxa"/>
            <w:tcBorders>
              <w:top w:val="double" w:color="auto" w:sz="4" w:space="0"/>
            </w:tcBorders>
            <w:noWrap w:val="0"/>
            <w:vAlign w:val="center"/>
          </w:tcPr>
          <w:p>
            <w:pPr>
              <w:jc w:val="center"/>
              <w:rPr>
                <w:rFonts w:hint="eastAsia"/>
                <w:sz w:val="24"/>
              </w:rPr>
            </w:pPr>
            <w:r>
              <w:rPr>
                <w:rFonts w:hint="eastAsia"/>
                <w:sz w:val="24"/>
              </w:rPr>
              <w:t>申报工种</w:t>
            </w:r>
          </w:p>
        </w:tc>
        <w:tc>
          <w:tcPr>
            <w:tcW w:w="755" w:type="dxa"/>
            <w:tcBorders>
              <w:top w:val="double" w:color="auto" w:sz="4" w:space="0"/>
            </w:tcBorders>
            <w:noWrap w:val="0"/>
            <w:vAlign w:val="center"/>
          </w:tcPr>
          <w:p>
            <w:pPr>
              <w:jc w:val="center"/>
              <w:rPr>
                <w:rFonts w:hint="eastAsia"/>
                <w:sz w:val="24"/>
              </w:rPr>
            </w:pPr>
            <w:r>
              <w:rPr>
                <w:rFonts w:hint="eastAsia"/>
                <w:sz w:val="24"/>
              </w:rPr>
              <w:t>申报级别</w:t>
            </w:r>
          </w:p>
        </w:tc>
        <w:tc>
          <w:tcPr>
            <w:tcW w:w="780" w:type="dxa"/>
            <w:tcBorders>
              <w:top w:val="double" w:color="auto" w:sz="4" w:space="0"/>
            </w:tcBorders>
            <w:noWrap w:val="0"/>
            <w:vAlign w:val="center"/>
          </w:tcPr>
          <w:p>
            <w:pPr>
              <w:jc w:val="center"/>
              <w:rPr>
                <w:rFonts w:hint="eastAsia"/>
                <w:sz w:val="24"/>
              </w:rPr>
            </w:pPr>
            <w:r>
              <w:rPr>
                <w:rFonts w:hint="eastAsia"/>
                <w:sz w:val="24"/>
              </w:rPr>
              <w:t>晋级条件</w:t>
            </w:r>
          </w:p>
        </w:tc>
        <w:tc>
          <w:tcPr>
            <w:tcW w:w="1375" w:type="dxa"/>
            <w:tcBorders>
              <w:top w:val="double" w:color="auto" w:sz="4" w:space="0"/>
              <w:right w:val="single" w:color="auto" w:sz="4" w:space="0"/>
            </w:tcBorders>
            <w:noWrap w:val="0"/>
            <w:vAlign w:val="center"/>
          </w:tcPr>
          <w:p>
            <w:pPr>
              <w:jc w:val="center"/>
              <w:rPr>
                <w:rFonts w:hint="eastAsia"/>
                <w:sz w:val="24"/>
              </w:rPr>
            </w:pPr>
            <w:r>
              <w:rPr>
                <w:rFonts w:hint="eastAsia"/>
                <w:sz w:val="24"/>
              </w:rPr>
              <w:t>证书编号</w:t>
            </w:r>
          </w:p>
        </w:tc>
        <w:tc>
          <w:tcPr>
            <w:tcW w:w="768" w:type="dxa"/>
            <w:tcBorders>
              <w:top w:val="double" w:color="auto" w:sz="4" w:space="0"/>
              <w:left w:val="single" w:color="auto" w:sz="4" w:space="0"/>
              <w:right w:val="double" w:color="auto" w:sz="4" w:space="0"/>
            </w:tcBorders>
            <w:noWrap w:val="0"/>
            <w:vAlign w:val="center"/>
          </w:tcPr>
          <w:p>
            <w:pPr>
              <w:jc w:val="center"/>
              <w:rPr>
                <w:rFonts w:hint="eastAsia"/>
                <w:sz w:val="24"/>
              </w:rPr>
            </w:pPr>
            <w:r>
              <w:rPr>
                <w:rFonts w:hint="eastAsia"/>
                <w:sz w:val="24"/>
              </w:rPr>
              <w:t>取证时间</w:t>
            </w:r>
          </w:p>
        </w:tc>
        <w:tc>
          <w:tcPr>
            <w:tcW w:w="768" w:type="dxa"/>
            <w:tcBorders>
              <w:top w:val="double" w:color="auto" w:sz="4" w:space="0"/>
              <w:left w:val="single" w:color="auto" w:sz="4" w:space="0"/>
              <w:right w:val="single" w:color="auto" w:sz="4" w:space="0"/>
            </w:tcBorders>
            <w:noWrap w:val="0"/>
            <w:vAlign w:val="center"/>
          </w:tcPr>
          <w:p>
            <w:pPr>
              <w:jc w:val="center"/>
              <w:rPr>
                <w:rFonts w:hint="eastAsia"/>
                <w:sz w:val="24"/>
              </w:rPr>
            </w:pPr>
            <w:r>
              <w:rPr>
                <w:rFonts w:hint="eastAsia"/>
                <w:sz w:val="24"/>
              </w:rPr>
              <w:t>联系</w:t>
            </w:r>
          </w:p>
          <w:p>
            <w:pPr>
              <w:jc w:val="center"/>
              <w:rPr>
                <w:rFonts w:hint="eastAsia"/>
                <w:sz w:val="24"/>
              </w:rPr>
            </w:pPr>
            <w:r>
              <w:rPr>
                <w:rFonts w:hint="eastAsia"/>
                <w:sz w:val="24"/>
              </w:rPr>
              <w:t>电话</w:t>
            </w:r>
          </w:p>
        </w:tc>
        <w:tc>
          <w:tcPr>
            <w:tcW w:w="768" w:type="dxa"/>
            <w:tcBorders>
              <w:top w:val="double" w:color="auto" w:sz="4" w:space="0"/>
              <w:left w:val="single" w:color="auto" w:sz="4" w:space="0"/>
              <w:right w:val="single" w:color="auto" w:sz="4" w:space="0"/>
            </w:tcBorders>
            <w:noWrap w:val="0"/>
            <w:vAlign w:val="center"/>
          </w:tcPr>
          <w:p>
            <w:pPr>
              <w:jc w:val="center"/>
              <w:rPr>
                <w:rFonts w:hint="eastAsia"/>
                <w:sz w:val="24"/>
              </w:rPr>
            </w:pPr>
            <w:r>
              <w:rPr>
                <w:rFonts w:hint="eastAsia"/>
                <w:sz w:val="24"/>
              </w:rPr>
              <w:t>工龄</w:t>
            </w:r>
          </w:p>
        </w:tc>
        <w:tc>
          <w:tcPr>
            <w:tcW w:w="768" w:type="dxa"/>
            <w:tcBorders>
              <w:top w:val="double" w:color="auto" w:sz="4" w:space="0"/>
              <w:left w:val="single" w:color="auto" w:sz="4" w:space="0"/>
              <w:right w:val="double" w:color="auto" w:sz="4" w:space="0"/>
            </w:tcBorders>
            <w:noWrap w:val="0"/>
            <w:vAlign w:val="center"/>
          </w:tcPr>
          <w:p>
            <w:pPr>
              <w:jc w:val="center"/>
              <w:rPr>
                <w:rFonts w:hint="eastAsia"/>
                <w:sz w:val="24"/>
              </w:rPr>
            </w:pPr>
            <w:r>
              <w:rPr>
                <w:rFonts w:hint="eastAsia"/>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6" w:type="dxa"/>
            <w:tcBorders>
              <w:left w:val="double" w:color="auto" w:sz="4" w:space="0"/>
            </w:tcBorders>
            <w:noWrap w:val="0"/>
            <w:vAlign w:val="center"/>
          </w:tcPr>
          <w:p>
            <w:pPr>
              <w:jc w:val="center"/>
              <w:rPr>
                <w:rFonts w:hint="eastAsia"/>
                <w:sz w:val="24"/>
              </w:rPr>
            </w:pPr>
          </w:p>
        </w:tc>
        <w:tc>
          <w:tcPr>
            <w:tcW w:w="733" w:type="dxa"/>
            <w:noWrap w:val="0"/>
            <w:vAlign w:val="center"/>
          </w:tcPr>
          <w:p>
            <w:pPr>
              <w:jc w:val="center"/>
              <w:rPr>
                <w:rFonts w:hint="eastAsia"/>
                <w:sz w:val="24"/>
              </w:rPr>
            </w:pPr>
          </w:p>
        </w:tc>
        <w:tc>
          <w:tcPr>
            <w:tcW w:w="366" w:type="dxa"/>
            <w:noWrap w:val="0"/>
            <w:vAlign w:val="center"/>
          </w:tcPr>
          <w:p>
            <w:pPr>
              <w:jc w:val="center"/>
              <w:rPr>
                <w:rFonts w:hint="eastAsia"/>
                <w:sz w:val="24"/>
              </w:rPr>
            </w:pPr>
          </w:p>
        </w:tc>
        <w:tc>
          <w:tcPr>
            <w:tcW w:w="1648" w:type="dxa"/>
            <w:noWrap w:val="0"/>
            <w:vAlign w:val="center"/>
          </w:tcPr>
          <w:p>
            <w:pPr>
              <w:jc w:val="center"/>
              <w:rPr>
                <w:rFonts w:hint="eastAsia"/>
                <w:sz w:val="24"/>
              </w:rPr>
            </w:pPr>
          </w:p>
        </w:tc>
        <w:tc>
          <w:tcPr>
            <w:tcW w:w="459" w:type="dxa"/>
            <w:noWrap w:val="0"/>
            <w:vAlign w:val="center"/>
          </w:tcPr>
          <w:p>
            <w:pPr>
              <w:jc w:val="center"/>
              <w:rPr>
                <w:rFonts w:hint="eastAsia"/>
                <w:sz w:val="24"/>
              </w:rPr>
            </w:pPr>
          </w:p>
        </w:tc>
        <w:tc>
          <w:tcPr>
            <w:tcW w:w="1006" w:type="dxa"/>
            <w:noWrap w:val="0"/>
            <w:vAlign w:val="center"/>
          </w:tcPr>
          <w:p>
            <w:pPr>
              <w:jc w:val="center"/>
              <w:rPr>
                <w:rFonts w:hint="eastAsia"/>
                <w:sz w:val="24"/>
              </w:rPr>
            </w:pPr>
          </w:p>
        </w:tc>
        <w:tc>
          <w:tcPr>
            <w:tcW w:w="1006" w:type="dxa"/>
            <w:noWrap w:val="0"/>
            <w:vAlign w:val="center"/>
          </w:tcPr>
          <w:p>
            <w:pPr>
              <w:jc w:val="center"/>
              <w:rPr>
                <w:rFonts w:hint="eastAsia"/>
                <w:sz w:val="24"/>
              </w:rPr>
            </w:pPr>
          </w:p>
        </w:tc>
        <w:tc>
          <w:tcPr>
            <w:tcW w:w="547" w:type="dxa"/>
            <w:noWrap w:val="0"/>
            <w:vAlign w:val="center"/>
          </w:tcPr>
          <w:p>
            <w:pPr>
              <w:jc w:val="center"/>
              <w:rPr>
                <w:rFonts w:hint="eastAsia"/>
                <w:sz w:val="24"/>
              </w:rPr>
            </w:pPr>
          </w:p>
        </w:tc>
        <w:tc>
          <w:tcPr>
            <w:tcW w:w="1354" w:type="dxa"/>
            <w:noWrap w:val="0"/>
            <w:vAlign w:val="center"/>
          </w:tcPr>
          <w:p>
            <w:pPr>
              <w:jc w:val="center"/>
              <w:rPr>
                <w:rFonts w:hint="eastAsia"/>
                <w:sz w:val="24"/>
              </w:rPr>
            </w:pPr>
          </w:p>
        </w:tc>
        <w:tc>
          <w:tcPr>
            <w:tcW w:w="640" w:type="dxa"/>
            <w:noWrap w:val="0"/>
            <w:vAlign w:val="center"/>
          </w:tcPr>
          <w:p>
            <w:pPr>
              <w:jc w:val="center"/>
              <w:rPr>
                <w:rFonts w:hint="eastAsia"/>
                <w:sz w:val="24"/>
              </w:rPr>
            </w:pPr>
          </w:p>
        </w:tc>
        <w:tc>
          <w:tcPr>
            <w:tcW w:w="755" w:type="dxa"/>
            <w:noWrap w:val="0"/>
            <w:vAlign w:val="top"/>
          </w:tcPr>
          <w:p>
            <w:pPr>
              <w:jc w:val="center"/>
              <w:rPr>
                <w:rFonts w:hint="eastAsia"/>
                <w:sz w:val="24"/>
              </w:rPr>
            </w:pPr>
          </w:p>
        </w:tc>
        <w:tc>
          <w:tcPr>
            <w:tcW w:w="755" w:type="dxa"/>
            <w:noWrap w:val="0"/>
            <w:vAlign w:val="center"/>
          </w:tcPr>
          <w:p>
            <w:pPr>
              <w:jc w:val="center"/>
              <w:rPr>
                <w:rFonts w:hint="eastAsia"/>
                <w:sz w:val="24"/>
              </w:rPr>
            </w:pPr>
          </w:p>
        </w:tc>
        <w:tc>
          <w:tcPr>
            <w:tcW w:w="780" w:type="dxa"/>
            <w:noWrap w:val="0"/>
            <w:vAlign w:val="center"/>
          </w:tcPr>
          <w:p>
            <w:pPr>
              <w:jc w:val="center"/>
              <w:rPr>
                <w:rFonts w:hint="eastAsia"/>
                <w:sz w:val="24"/>
              </w:rPr>
            </w:pPr>
          </w:p>
        </w:tc>
        <w:tc>
          <w:tcPr>
            <w:tcW w:w="1375" w:type="dxa"/>
            <w:tcBorders>
              <w:right w:val="single" w:color="auto" w:sz="4" w:space="0"/>
            </w:tcBorders>
            <w:noWrap w:val="0"/>
            <w:vAlign w:val="center"/>
          </w:tcPr>
          <w:p>
            <w:pPr>
              <w:jc w:val="center"/>
              <w:rPr>
                <w:rFonts w:hint="eastAsia"/>
                <w:sz w:val="24"/>
              </w:rPr>
            </w:pPr>
          </w:p>
        </w:tc>
        <w:tc>
          <w:tcPr>
            <w:tcW w:w="768" w:type="dxa"/>
            <w:tcBorders>
              <w:left w:val="single" w:color="auto" w:sz="4" w:space="0"/>
              <w:right w:val="double" w:color="auto" w:sz="4" w:space="0"/>
            </w:tcBorders>
            <w:noWrap w:val="0"/>
            <w:vAlign w:val="center"/>
          </w:tcPr>
          <w:p>
            <w:pPr>
              <w:jc w:val="center"/>
              <w:rPr>
                <w:rFonts w:hint="eastAsia"/>
                <w:sz w:val="24"/>
              </w:rPr>
            </w:pPr>
          </w:p>
        </w:tc>
        <w:tc>
          <w:tcPr>
            <w:tcW w:w="768" w:type="dxa"/>
            <w:tcBorders>
              <w:left w:val="single" w:color="auto" w:sz="4" w:space="0"/>
              <w:right w:val="single" w:color="auto" w:sz="4" w:space="0"/>
            </w:tcBorders>
            <w:noWrap w:val="0"/>
            <w:vAlign w:val="center"/>
          </w:tcPr>
          <w:p>
            <w:pPr>
              <w:jc w:val="center"/>
              <w:rPr>
                <w:rFonts w:hint="eastAsia"/>
                <w:sz w:val="24"/>
              </w:rPr>
            </w:pPr>
          </w:p>
        </w:tc>
        <w:tc>
          <w:tcPr>
            <w:tcW w:w="768" w:type="dxa"/>
            <w:tcBorders>
              <w:left w:val="single" w:color="auto" w:sz="4" w:space="0"/>
              <w:right w:val="single" w:color="auto" w:sz="4" w:space="0"/>
            </w:tcBorders>
            <w:noWrap w:val="0"/>
            <w:vAlign w:val="center"/>
          </w:tcPr>
          <w:p>
            <w:pPr>
              <w:jc w:val="center"/>
              <w:rPr>
                <w:rFonts w:hint="eastAsia"/>
                <w:sz w:val="24"/>
              </w:rPr>
            </w:pPr>
          </w:p>
        </w:tc>
        <w:tc>
          <w:tcPr>
            <w:tcW w:w="768" w:type="dxa"/>
            <w:tcBorders>
              <w:left w:val="single" w:color="auto" w:sz="4" w:space="0"/>
              <w:right w:val="doub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6" w:type="dxa"/>
            <w:tcBorders>
              <w:left w:val="double" w:color="auto" w:sz="4" w:space="0"/>
            </w:tcBorders>
            <w:noWrap w:val="0"/>
            <w:vAlign w:val="center"/>
          </w:tcPr>
          <w:p>
            <w:pPr>
              <w:jc w:val="center"/>
              <w:rPr>
                <w:rFonts w:hint="eastAsia"/>
                <w:sz w:val="24"/>
              </w:rPr>
            </w:pPr>
          </w:p>
        </w:tc>
        <w:tc>
          <w:tcPr>
            <w:tcW w:w="733" w:type="dxa"/>
            <w:noWrap w:val="0"/>
            <w:vAlign w:val="center"/>
          </w:tcPr>
          <w:p>
            <w:pPr>
              <w:jc w:val="center"/>
              <w:rPr>
                <w:rFonts w:hint="eastAsia"/>
                <w:sz w:val="24"/>
              </w:rPr>
            </w:pPr>
          </w:p>
        </w:tc>
        <w:tc>
          <w:tcPr>
            <w:tcW w:w="366" w:type="dxa"/>
            <w:noWrap w:val="0"/>
            <w:vAlign w:val="center"/>
          </w:tcPr>
          <w:p>
            <w:pPr>
              <w:jc w:val="center"/>
              <w:rPr>
                <w:rFonts w:hint="eastAsia"/>
                <w:sz w:val="24"/>
              </w:rPr>
            </w:pPr>
          </w:p>
        </w:tc>
        <w:tc>
          <w:tcPr>
            <w:tcW w:w="1648" w:type="dxa"/>
            <w:noWrap w:val="0"/>
            <w:vAlign w:val="center"/>
          </w:tcPr>
          <w:p>
            <w:pPr>
              <w:jc w:val="center"/>
              <w:rPr>
                <w:rFonts w:hint="eastAsia"/>
                <w:sz w:val="24"/>
              </w:rPr>
            </w:pPr>
          </w:p>
        </w:tc>
        <w:tc>
          <w:tcPr>
            <w:tcW w:w="459" w:type="dxa"/>
            <w:noWrap w:val="0"/>
            <w:vAlign w:val="center"/>
          </w:tcPr>
          <w:p>
            <w:pPr>
              <w:jc w:val="center"/>
              <w:rPr>
                <w:rFonts w:hint="eastAsia"/>
                <w:sz w:val="24"/>
              </w:rPr>
            </w:pPr>
          </w:p>
        </w:tc>
        <w:tc>
          <w:tcPr>
            <w:tcW w:w="1006" w:type="dxa"/>
            <w:noWrap w:val="0"/>
            <w:vAlign w:val="center"/>
          </w:tcPr>
          <w:p>
            <w:pPr>
              <w:jc w:val="center"/>
              <w:rPr>
                <w:rFonts w:hint="eastAsia"/>
                <w:sz w:val="24"/>
              </w:rPr>
            </w:pPr>
          </w:p>
        </w:tc>
        <w:tc>
          <w:tcPr>
            <w:tcW w:w="1006" w:type="dxa"/>
            <w:noWrap w:val="0"/>
            <w:vAlign w:val="center"/>
          </w:tcPr>
          <w:p>
            <w:pPr>
              <w:jc w:val="center"/>
              <w:rPr>
                <w:rFonts w:hint="eastAsia"/>
                <w:sz w:val="24"/>
              </w:rPr>
            </w:pPr>
          </w:p>
        </w:tc>
        <w:tc>
          <w:tcPr>
            <w:tcW w:w="547" w:type="dxa"/>
            <w:noWrap w:val="0"/>
            <w:vAlign w:val="center"/>
          </w:tcPr>
          <w:p>
            <w:pPr>
              <w:jc w:val="center"/>
              <w:rPr>
                <w:rFonts w:hint="eastAsia"/>
                <w:sz w:val="24"/>
              </w:rPr>
            </w:pPr>
          </w:p>
        </w:tc>
        <w:tc>
          <w:tcPr>
            <w:tcW w:w="1354" w:type="dxa"/>
            <w:noWrap w:val="0"/>
            <w:vAlign w:val="center"/>
          </w:tcPr>
          <w:p>
            <w:pPr>
              <w:jc w:val="center"/>
              <w:rPr>
                <w:rFonts w:hint="eastAsia"/>
                <w:sz w:val="24"/>
              </w:rPr>
            </w:pPr>
          </w:p>
        </w:tc>
        <w:tc>
          <w:tcPr>
            <w:tcW w:w="640" w:type="dxa"/>
            <w:noWrap w:val="0"/>
            <w:vAlign w:val="center"/>
          </w:tcPr>
          <w:p>
            <w:pPr>
              <w:jc w:val="center"/>
              <w:rPr>
                <w:rFonts w:hint="eastAsia"/>
                <w:sz w:val="24"/>
              </w:rPr>
            </w:pPr>
          </w:p>
        </w:tc>
        <w:tc>
          <w:tcPr>
            <w:tcW w:w="755" w:type="dxa"/>
            <w:noWrap w:val="0"/>
            <w:vAlign w:val="top"/>
          </w:tcPr>
          <w:p>
            <w:pPr>
              <w:jc w:val="center"/>
              <w:rPr>
                <w:rFonts w:hint="eastAsia"/>
                <w:sz w:val="24"/>
              </w:rPr>
            </w:pPr>
          </w:p>
        </w:tc>
        <w:tc>
          <w:tcPr>
            <w:tcW w:w="755" w:type="dxa"/>
            <w:noWrap w:val="0"/>
            <w:vAlign w:val="center"/>
          </w:tcPr>
          <w:p>
            <w:pPr>
              <w:jc w:val="center"/>
              <w:rPr>
                <w:rFonts w:hint="eastAsia"/>
                <w:sz w:val="24"/>
              </w:rPr>
            </w:pPr>
          </w:p>
        </w:tc>
        <w:tc>
          <w:tcPr>
            <w:tcW w:w="780" w:type="dxa"/>
            <w:noWrap w:val="0"/>
            <w:vAlign w:val="center"/>
          </w:tcPr>
          <w:p>
            <w:pPr>
              <w:jc w:val="center"/>
              <w:rPr>
                <w:rFonts w:hint="eastAsia"/>
                <w:sz w:val="24"/>
              </w:rPr>
            </w:pPr>
          </w:p>
        </w:tc>
        <w:tc>
          <w:tcPr>
            <w:tcW w:w="1375" w:type="dxa"/>
            <w:tcBorders>
              <w:right w:val="single" w:color="auto" w:sz="4" w:space="0"/>
            </w:tcBorders>
            <w:noWrap w:val="0"/>
            <w:vAlign w:val="center"/>
          </w:tcPr>
          <w:p>
            <w:pPr>
              <w:jc w:val="center"/>
              <w:rPr>
                <w:rFonts w:hint="eastAsia"/>
                <w:sz w:val="24"/>
              </w:rPr>
            </w:pPr>
          </w:p>
        </w:tc>
        <w:tc>
          <w:tcPr>
            <w:tcW w:w="768" w:type="dxa"/>
            <w:tcBorders>
              <w:left w:val="single" w:color="auto" w:sz="4" w:space="0"/>
              <w:right w:val="double" w:color="auto" w:sz="4" w:space="0"/>
            </w:tcBorders>
            <w:noWrap w:val="0"/>
            <w:vAlign w:val="center"/>
          </w:tcPr>
          <w:p>
            <w:pPr>
              <w:jc w:val="center"/>
              <w:rPr>
                <w:rFonts w:hint="eastAsia"/>
                <w:sz w:val="24"/>
              </w:rPr>
            </w:pPr>
          </w:p>
        </w:tc>
        <w:tc>
          <w:tcPr>
            <w:tcW w:w="768" w:type="dxa"/>
            <w:tcBorders>
              <w:left w:val="single" w:color="auto" w:sz="4" w:space="0"/>
              <w:right w:val="single" w:color="auto" w:sz="4" w:space="0"/>
            </w:tcBorders>
            <w:noWrap w:val="0"/>
            <w:vAlign w:val="center"/>
          </w:tcPr>
          <w:p>
            <w:pPr>
              <w:jc w:val="center"/>
              <w:rPr>
                <w:rFonts w:hint="eastAsia"/>
                <w:sz w:val="24"/>
              </w:rPr>
            </w:pPr>
          </w:p>
        </w:tc>
        <w:tc>
          <w:tcPr>
            <w:tcW w:w="768" w:type="dxa"/>
            <w:tcBorders>
              <w:left w:val="single" w:color="auto" w:sz="4" w:space="0"/>
              <w:right w:val="single" w:color="auto" w:sz="4" w:space="0"/>
            </w:tcBorders>
            <w:noWrap w:val="0"/>
            <w:vAlign w:val="center"/>
          </w:tcPr>
          <w:p>
            <w:pPr>
              <w:jc w:val="center"/>
              <w:rPr>
                <w:rFonts w:hint="eastAsia"/>
                <w:sz w:val="24"/>
              </w:rPr>
            </w:pPr>
          </w:p>
        </w:tc>
        <w:tc>
          <w:tcPr>
            <w:tcW w:w="768" w:type="dxa"/>
            <w:tcBorders>
              <w:left w:val="single" w:color="auto" w:sz="4" w:space="0"/>
              <w:right w:val="doub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6" w:type="dxa"/>
            <w:tcBorders>
              <w:left w:val="double" w:color="auto" w:sz="4" w:space="0"/>
            </w:tcBorders>
            <w:noWrap w:val="0"/>
            <w:vAlign w:val="center"/>
          </w:tcPr>
          <w:p>
            <w:pPr>
              <w:jc w:val="center"/>
              <w:rPr>
                <w:rFonts w:hint="eastAsia"/>
                <w:sz w:val="24"/>
              </w:rPr>
            </w:pPr>
          </w:p>
        </w:tc>
        <w:tc>
          <w:tcPr>
            <w:tcW w:w="733" w:type="dxa"/>
            <w:noWrap w:val="0"/>
            <w:vAlign w:val="center"/>
          </w:tcPr>
          <w:p>
            <w:pPr>
              <w:jc w:val="center"/>
              <w:rPr>
                <w:rFonts w:hint="eastAsia"/>
                <w:sz w:val="24"/>
              </w:rPr>
            </w:pPr>
          </w:p>
        </w:tc>
        <w:tc>
          <w:tcPr>
            <w:tcW w:w="366" w:type="dxa"/>
            <w:noWrap w:val="0"/>
            <w:vAlign w:val="center"/>
          </w:tcPr>
          <w:p>
            <w:pPr>
              <w:jc w:val="center"/>
              <w:rPr>
                <w:rFonts w:hint="eastAsia"/>
                <w:sz w:val="24"/>
              </w:rPr>
            </w:pPr>
          </w:p>
        </w:tc>
        <w:tc>
          <w:tcPr>
            <w:tcW w:w="1648" w:type="dxa"/>
            <w:noWrap w:val="0"/>
            <w:vAlign w:val="center"/>
          </w:tcPr>
          <w:p>
            <w:pPr>
              <w:jc w:val="center"/>
              <w:rPr>
                <w:rFonts w:hint="eastAsia"/>
                <w:sz w:val="24"/>
              </w:rPr>
            </w:pPr>
          </w:p>
        </w:tc>
        <w:tc>
          <w:tcPr>
            <w:tcW w:w="459" w:type="dxa"/>
            <w:noWrap w:val="0"/>
            <w:vAlign w:val="center"/>
          </w:tcPr>
          <w:p>
            <w:pPr>
              <w:jc w:val="center"/>
              <w:rPr>
                <w:rFonts w:hint="eastAsia"/>
                <w:sz w:val="24"/>
              </w:rPr>
            </w:pPr>
          </w:p>
        </w:tc>
        <w:tc>
          <w:tcPr>
            <w:tcW w:w="1006" w:type="dxa"/>
            <w:noWrap w:val="0"/>
            <w:vAlign w:val="center"/>
          </w:tcPr>
          <w:p>
            <w:pPr>
              <w:jc w:val="center"/>
              <w:rPr>
                <w:rFonts w:hint="eastAsia"/>
                <w:sz w:val="24"/>
              </w:rPr>
            </w:pPr>
          </w:p>
        </w:tc>
        <w:tc>
          <w:tcPr>
            <w:tcW w:w="1006" w:type="dxa"/>
            <w:noWrap w:val="0"/>
            <w:vAlign w:val="center"/>
          </w:tcPr>
          <w:p>
            <w:pPr>
              <w:jc w:val="center"/>
              <w:rPr>
                <w:rFonts w:hint="eastAsia"/>
                <w:sz w:val="24"/>
              </w:rPr>
            </w:pPr>
          </w:p>
        </w:tc>
        <w:tc>
          <w:tcPr>
            <w:tcW w:w="547" w:type="dxa"/>
            <w:noWrap w:val="0"/>
            <w:vAlign w:val="center"/>
          </w:tcPr>
          <w:p>
            <w:pPr>
              <w:jc w:val="center"/>
              <w:rPr>
                <w:rFonts w:hint="eastAsia"/>
                <w:sz w:val="24"/>
              </w:rPr>
            </w:pPr>
          </w:p>
        </w:tc>
        <w:tc>
          <w:tcPr>
            <w:tcW w:w="1354" w:type="dxa"/>
            <w:noWrap w:val="0"/>
            <w:vAlign w:val="center"/>
          </w:tcPr>
          <w:p>
            <w:pPr>
              <w:jc w:val="center"/>
              <w:rPr>
                <w:rFonts w:hint="eastAsia"/>
                <w:sz w:val="24"/>
              </w:rPr>
            </w:pPr>
          </w:p>
        </w:tc>
        <w:tc>
          <w:tcPr>
            <w:tcW w:w="640" w:type="dxa"/>
            <w:noWrap w:val="0"/>
            <w:vAlign w:val="center"/>
          </w:tcPr>
          <w:p>
            <w:pPr>
              <w:jc w:val="center"/>
              <w:rPr>
                <w:rFonts w:hint="eastAsia"/>
                <w:sz w:val="24"/>
              </w:rPr>
            </w:pPr>
          </w:p>
        </w:tc>
        <w:tc>
          <w:tcPr>
            <w:tcW w:w="755" w:type="dxa"/>
            <w:noWrap w:val="0"/>
            <w:vAlign w:val="top"/>
          </w:tcPr>
          <w:p>
            <w:pPr>
              <w:jc w:val="center"/>
              <w:rPr>
                <w:rFonts w:hint="eastAsia"/>
                <w:sz w:val="24"/>
              </w:rPr>
            </w:pPr>
          </w:p>
        </w:tc>
        <w:tc>
          <w:tcPr>
            <w:tcW w:w="755" w:type="dxa"/>
            <w:noWrap w:val="0"/>
            <w:vAlign w:val="center"/>
          </w:tcPr>
          <w:p>
            <w:pPr>
              <w:jc w:val="center"/>
              <w:rPr>
                <w:rFonts w:hint="eastAsia"/>
                <w:sz w:val="24"/>
              </w:rPr>
            </w:pPr>
          </w:p>
        </w:tc>
        <w:tc>
          <w:tcPr>
            <w:tcW w:w="780" w:type="dxa"/>
            <w:noWrap w:val="0"/>
            <w:vAlign w:val="center"/>
          </w:tcPr>
          <w:p>
            <w:pPr>
              <w:jc w:val="center"/>
              <w:rPr>
                <w:rFonts w:hint="eastAsia"/>
                <w:sz w:val="24"/>
              </w:rPr>
            </w:pPr>
          </w:p>
        </w:tc>
        <w:tc>
          <w:tcPr>
            <w:tcW w:w="1375" w:type="dxa"/>
            <w:tcBorders>
              <w:right w:val="single" w:color="auto" w:sz="4" w:space="0"/>
            </w:tcBorders>
            <w:noWrap w:val="0"/>
            <w:vAlign w:val="center"/>
          </w:tcPr>
          <w:p>
            <w:pPr>
              <w:jc w:val="center"/>
              <w:rPr>
                <w:rFonts w:hint="eastAsia"/>
                <w:sz w:val="24"/>
              </w:rPr>
            </w:pPr>
          </w:p>
        </w:tc>
        <w:tc>
          <w:tcPr>
            <w:tcW w:w="768" w:type="dxa"/>
            <w:tcBorders>
              <w:left w:val="single" w:color="auto" w:sz="4" w:space="0"/>
              <w:right w:val="double" w:color="auto" w:sz="4" w:space="0"/>
            </w:tcBorders>
            <w:noWrap w:val="0"/>
            <w:vAlign w:val="center"/>
          </w:tcPr>
          <w:p>
            <w:pPr>
              <w:jc w:val="center"/>
              <w:rPr>
                <w:rFonts w:hint="eastAsia"/>
                <w:sz w:val="24"/>
              </w:rPr>
            </w:pPr>
          </w:p>
        </w:tc>
        <w:tc>
          <w:tcPr>
            <w:tcW w:w="768" w:type="dxa"/>
            <w:tcBorders>
              <w:left w:val="single" w:color="auto" w:sz="4" w:space="0"/>
              <w:right w:val="single" w:color="auto" w:sz="4" w:space="0"/>
            </w:tcBorders>
            <w:noWrap w:val="0"/>
            <w:vAlign w:val="center"/>
          </w:tcPr>
          <w:p>
            <w:pPr>
              <w:jc w:val="center"/>
              <w:rPr>
                <w:rFonts w:hint="eastAsia"/>
                <w:sz w:val="24"/>
              </w:rPr>
            </w:pPr>
          </w:p>
        </w:tc>
        <w:tc>
          <w:tcPr>
            <w:tcW w:w="768" w:type="dxa"/>
            <w:tcBorders>
              <w:left w:val="single" w:color="auto" w:sz="4" w:space="0"/>
              <w:right w:val="single" w:color="auto" w:sz="4" w:space="0"/>
            </w:tcBorders>
            <w:noWrap w:val="0"/>
            <w:vAlign w:val="center"/>
          </w:tcPr>
          <w:p>
            <w:pPr>
              <w:jc w:val="center"/>
              <w:rPr>
                <w:rFonts w:hint="eastAsia"/>
                <w:sz w:val="24"/>
              </w:rPr>
            </w:pPr>
          </w:p>
        </w:tc>
        <w:tc>
          <w:tcPr>
            <w:tcW w:w="768" w:type="dxa"/>
            <w:tcBorders>
              <w:left w:val="single" w:color="auto" w:sz="4" w:space="0"/>
              <w:right w:val="doub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6" w:type="dxa"/>
            <w:tcBorders>
              <w:left w:val="double" w:color="auto" w:sz="4" w:space="0"/>
            </w:tcBorders>
            <w:noWrap w:val="0"/>
            <w:vAlign w:val="center"/>
          </w:tcPr>
          <w:p>
            <w:pPr>
              <w:jc w:val="center"/>
              <w:rPr>
                <w:rFonts w:hint="eastAsia"/>
                <w:sz w:val="24"/>
              </w:rPr>
            </w:pPr>
          </w:p>
        </w:tc>
        <w:tc>
          <w:tcPr>
            <w:tcW w:w="733" w:type="dxa"/>
            <w:noWrap w:val="0"/>
            <w:vAlign w:val="center"/>
          </w:tcPr>
          <w:p>
            <w:pPr>
              <w:jc w:val="center"/>
              <w:rPr>
                <w:rFonts w:hint="eastAsia"/>
                <w:sz w:val="24"/>
              </w:rPr>
            </w:pPr>
          </w:p>
        </w:tc>
        <w:tc>
          <w:tcPr>
            <w:tcW w:w="366" w:type="dxa"/>
            <w:noWrap w:val="0"/>
            <w:vAlign w:val="center"/>
          </w:tcPr>
          <w:p>
            <w:pPr>
              <w:jc w:val="center"/>
              <w:rPr>
                <w:rFonts w:hint="eastAsia"/>
                <w:sz w:val="24"/>
              </w:rPr>
            </w:pPr>
          </w:p>
        </w:tc>
        <w:tc>
          <w:tcPr>
            <w:tcW w:w="1648" w:type="dxa"/>
            <w:noWrap w:val="0"/>
            <w:vAlign w:val="center"/>
          </w:tcPr>
          <w:p>
            <w:pPr>
              <w:jc w:val="center"/>
              <w:rPr>
                <w:rFonts w:hint="eastAsia"/>
                <w:sz w:val="24"/>
              </w:rPr>
            </w:pPr>
          </w:p>
        </w:tc>
        <w:tc>
          <w:tcPr>
            <w:tcW w:w="459" w:type="dxa"/>
            <w:noWrap w:val="0"/>
            <w:vAlign w:val="center"/>
          </w:tcPr>
          <w:p>
            <w:pPr>
              <w:jc w:val="center"/>
              <w:rPr>
                <w:rFonts w:hint="eastAsia"/>
                <w:sz w:val="24"/>
              </w:rPr>
            </w:pPr>
          </w:p>
        </w:tc>
        <w:tc>
          <w:tcPr>
            <w:tcW w:w="1006" w:type="dxa"/>
            <w:noWrap w:val="0"/>
            <w:vAlign w:val="center"/>
          </w:tcPr>
          <w:p>
            <w:pPr>
              <w:jc w:val="center"/>
              <w:rPr>
                <w:rFonts w:hint="eastAsia"/>
                <w:sz w:val="24"/>
              </w:rPr>
            </w:pPr>
          </w:p>
        </w:tc>
        <w:tc>
          <w:tcPr>
            <w:tcW w:w="1006" w:type="dxa"/>
            <w:noWrap w:val="0"/>
            <w:vAlign w:val="center"/>
          </w:tcPr>
          <w:p>
            <w:pPr>
              <w:jc w:val="center"/>
              <w:rPr>
                <w:rFonts w:hint="eastAsia"/>
                <w:sz w:val="24"/>
              </w:rPr>
            </w:pPr>
          </w:p>
        </w:tc>
        <w:tc>
          <w:tcPr>
            <w:tcW w:w="547" w:type="dxa"/>
            <w:noWrap w:val="0"/>
            <w:vAlign w:val="center"/>
          </w:tcPr>
          <w:p>
            <w:pPr>
              <w:jc w:val="center"/>
              <w:rPr>
                <w:rFonts w:hint="eastAsia"/>
                <w:sz w:val="24"/>
              </w:rPr>
            </w:pPr>
          </w:p>
        </w:tc>
        <w:tc>
          <w:tcPr>
            <w:tcW w:w="1354" w:type="dxa"/>
            <w:noWrap w:val="0"/>
            <w:vAlign w:val="center"/>
          </w:tcPr>
          <w:p>
            <w:pPr>
              <w:jc w:val="center"/>
              <w:rPr>
                <w:rFonts w:hint="eastAsia"/>
                <w:sz w:val="24"/>
              </w:rPr>
            </w:pPr>
          </w:p>
        </w:tc>
        <w:tc>
          <w:tcPr>
            <w:tcW w:w="640" w:type="dxa"/>
            <w:noWrap w:val="0"/>
            <w:vAlign w:val="center"/>
          </w:tcPr>
          <w:p>
            <w:pPr>
              <w:jc w:val="center"/>
              <w:rPr>
                <w:rFonts w:hint="eastAsia"/>
                <w:sz w:val="24"/>
              </w:rPr>
            </w:pPr>
          </w:p>
        </w:tc>
        <w:tc>
          <w:tcPr>
            <w:tcW w:w="755" w:type="dxa"/>
            <w:noWrap w:val="0"/>
            <w:vAlign w:val="top"/>
          </w:tcPr>
          <w:p>
            <w:pPr>
              <w:jc w:val="center"/>
              <w:rPr>
                <w:rFonts w:hint="eastAsia"/>
                <w:sz w:val="24"/>
              </w:rPr>
            </w:pPr>
          </w:p>
        </w:tc>
        <w:tc>
          <w:tcPr>
            <w:tcW w:w="755" w:type="dxa"/>
            <w:noWrap w:val="0"/>
            <w:vAlign w:val="center"/>
          </w:tcPr>
          <w:p>
            <w:pPr>
              <w:jc w:val="center"/>
              <w:rPr>
                <w:rFonts w:hint="eastAsia"/>
                <w:sz w:val="24"/>
              </w:rPr>
            </w:pPr>
          </w:p>
        </w:tc>
        <w:tc>
          <w:tcPr>
            <w:tcW w:w="780" w:type="dxa"/>
            <w:noWrap w:val="0"/>
            <w:vAlign w:val="center"/>
          </w:tcPr>
          <w:p>
            <w:pPr>
              <w:jc w:val="center"/>
              <w:rPr>
                <w:rFonts w:hint="eastAsia"/>
                <w:sz w:val="24"/>
              </w:rPr>
            </w:pPr>
          </w:p>
        </w:tc>
        <w:tc>
          <w:tcPr>
            <w:tcW w:w="1375" w:type="dxa"/>
            <w:tcBorders>
              <w:right w:val="single" w:color="auto" w:sz="4" w:space="0"/>
            </w:tcBorders>
            <w:noWrap w:val="0"/>
            <w:vAlign w:val="center"/>
          </w:tcPr>
          <w:p>
            <w:pPr>
              <w:jc w:val="center"/>
              <w:rPr>
                <w:rFonts w:hint="eastAsia"/>
                <w:sz w:val="24"/>
              </w:rPr>
            </w:pPr>
          </w:p>
        </w:tc>
        <w:tc>
          <w:tcPr>
            <w:tcW w:w="768" w:type="dxa"/>
            <w:tcBorders>
              <w:left w:val="single" w:color="auto" w:sz="4" w:space="0"/>
              <w:right w:val="double" w:color="auto" w:sz="4" w:space="0"/>
            </w:tcBorders>
            <w:noWrap w:val="0"/>
            <w:vAlign w:val="center"/>
          </w:tcPr>
          <w:p>
            <w:pPr>
              <w:jc w:val="center"/>
              <w:rPr>
                <w:rFonts w:hint="eastAsia"/>
                <w:sz w:val="24"/>
              </w:rPr>
            </w:pPr>
          </w:p>
        </w:tc>
        <w:tc>
          <w:tcPr>
            <w:tcW w:w="768" w:type="dxa"/>
            <w:tcBorders>
              <w:left w:val="single" w:color="auto" w:sz="4" w:space="0"/>
              <w:right w:val="single" w:color="auto" w:sz="4" w:space="0"/>
            </w:tcBorders>
            <w:noWrap w:val="0"/>
            <w:vAlign w:val="center"/>
          </w:tcPr>
          <w:p>
            <w:pPr>
              <w:jc w:val="center"/>
              <w:rPr>
                <w:rFonts w:hint="eastAsia"/>
                <w:sz w:val="24"/>
              </w:rPr>
            </w:pPr>
          </w:p>
        </w:tc>
        <w:tc>
          <w:tcPr>
            <w:tcW w:w="768" w:type="dxa"/>
            <w:tcBorders>
              <w:left w:val="single" w:color="auto" w:sz="4" w:space="0"/>
              <w:right w:val="single" w:color="auto" w:sz="4" w:space="0"/>
            </w:tcBorders>
            <w:noWrap w:val="0"/>
            <w:vAlign w:val="center"/>
          </w:tcPr>
          <w:p>
            <w:pPr>
              <w:jc w:val="center"/>
              <w:rPr>
                <w:rFonts w:hint="eastAsia"/>
                <w:sz w:val="24"/>
              </w:rPr>
            </w:pPr>
          </w:p>
        </w:tc>
        <w:tc>
          <w:tcPr>
            <w:tcW w:w="768" w:type="dxa"/>
            <w:tcBorders>
              <w:left w:val="single" w:color="auto" w:sz="4" w:space="0"/>
              <w:right w:val="doub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6" w:type="dxa"/>
            <w:tcBorders>
              <w:left w:val="double" w:color="auto" w:sz="4" w:space="0"/>
            </w:tcBorders>
            <w:noWrap w:val="0"/>
            <w:vAlign w:val="center"/>
          </w:tcPr>
          <w:p>
            <w:pPr>
              <w:jc w:val="center"/>
              <w:rPr>
                <w:rFonts w:hint="eastAsia"/>
                <w:sz w:val="24"/>
              </w:rPr>
            </w:pPr>
          </w:p>
        </w:tc>
        <w:tc>
          <w:tcPr>
            <w:tcW w:w="733" w:type="dxa"/>
            <w:noWrap w:val="0"/>
            <w:vAlign w:val="center"/>
          </w:tcPr>
          <w:p>
            <w:pPr>
              <w:jc w:val="center"/>
              <w:rPr>
                <w:rFonts w:hint="eastAsia"/>
                <w:sz w:val="24"/>
              </w:rPr>
            </w:pPr>
          </w:p>
        </w:tc>
        <w:tc>
          <w:tcPr>
            <w:tcW w:w="366" w:type="dxa"/>
            <w:noWrap w:val="0"/>
            <w:vAlign w:val="center"/>
          </w:tcPr>
          <w:p>
            <w:pPr>
              <w:jc w:val="center"/>
              <w:rPr>
                <w:rFonts w:hint="eastAsia"/>
                <w:sz w:val="24"/>
              </w:rPr>
            </w:pPr>
          </w:p>
        </w:tc>
        <w:tc>
          <w:tcPr>
            <w:tcW w:w="1648" w:type="dxa"/>
            <w:noWrap w:val="0"/>
            <w:vAlign w:val="center"/>
          </w:tcPr>
          <w:p>
            <w:pPr>
              <w:jc w:val="center"/>
              <w:rPr>
                <w:rFonts w:hint="eastAsia"/>
                <w:sz w:val="24"/>
              </w:rPr>
            </w:pPr>
          </w:p>
        </w:tc>
        <w:tc>
          <w:tcPr>
            <w:tcW w:w="459" w:type="dxa"/>
            <w:noWrap w:val="0"/>
            <w:vAlign w:val="center"/>
          </w:tcPr>
          <w:p>
            <w:pPr>
              <w:jc w:val="center"/>
              <w:rPr>
                <w:rFonts w:hint="eastAsia"/>
                <w:sz w:val="24"/>
              </w:rPr>
            </w:pPr>
          </w:p>
        </w:tc>
        <w:tc>
          <w:tcPr>
            <w:tcW w:w="1006" w:type="dxa"/>
            <w:noWrap w:val="0"/>
            <w:vAlign w:val="center"/>
          </w:tcPr>
          <w:p>
            <w:pPr>
              <w:jc w:val="center"/>
              <w:rPr>
                <w:rFonts w:hint="eastAsia"/>
                <w:sz w:val="24"/>
              </w:rPr>
            </w:pPr>
          </w:p>
        </w:tc>
        <w:tc>
          <w:tcPr>
            <w:tcW w:w="1006" w:type="dxa"/>
            <w:noWrap w:val="0"/>
            <w:vAlign w:val="center"/>
          </w:tcPr>
          <w:p>
            <w:pPr>
              <w:jc w:val="center"/>
              <w:rPr>
                <w:rFonts w:hint="eastAsia"/>
                <w:sz w:val="24"/>
              </w:rPr>
            </w:pPr>
          </w:p>
        </w:tc>
        <w:tc>
          <w:tcPr>
            <w:tcW w:w="547" w:type="dxa"/>
            <w:noWrap w:val="0"/>
            <w:vAlign w:val="center"/>
          </w:tcPr>
          <w:p>
            <w:pPr>
              <w:jc w:val="center"/>
              <w:rPr>
                <w:rFonts w:hint="eastAsia"/>
                <w:sz w:val="24"/>
              </w:rPr>
            </w:pPr>
          </w:p>
        </w:tc>
        <w:tc>
          <w:tcPr>
            <w:tcW w:w="1354" w:type="dxa"/>
            <w:noWrap w:val="0"/>
            <w:vAlign w:val="center"/>
          </w:tcPr>
          <w:p>
            <w:pPr>
              <w:jc w:val="center"/>
              <w:rPr>
                <w:rFonts w:hint="eastAsia"/>
                <w:sz w:val="24"/>
              </w:rPr>
            </w:pPr>
          </w:p>
        </w:tc>
        <w:tc>
          <w:tcPr>
            <w:tcW w:w="640" w:type="dxa"/>
            <w:noWrap w:val="0"/>
            <w:vAlign w:val="center"/>
          </w:tcPr>
          <w:p>
            <w:pPr>
              <w:jc w:val="center"/>
              <w:rPr>
                <w:rFonts w:hint="eastAsia"/>
                <w:sz w:val="24"/>
              </w:rPr>
            </w:pPr>
          </w:p>
        </w:tc>
        <w:tc>
          <w:tcPr>
            <w:tcW w:w="755" w:type="dxa"/>
            <w:noWrap w:val="0"/>
            <w:vAlign w:val="top"/>
          </w:tcPr>
          <w:p>
            <w:pPr>
              <w:jc w:val="center"/>
              <w:rPr>
                <w:rFonts w:hint="eastAsia"/>
                <w:sz w:val="24"/>
              </w:rPr>
            </w:pPr>
          </w:p>
        </w:tc>
        <w:tc>
          <w:tcPr>
            <w:tcW w:w="755" w:type="dxa"/>
            <w:noWrap w:val="0"/>
            <w:vAlign w:val="center"/>
          </w:tcPr>
          <w:p>
            <w:pPr>
              <w:jc w:val="center"/>
              <w:rPr>
                <w:rFonts w:hint="eastAsia"/>
                <w:sz w:val="24"/>
              </w:rPr>
            </w:pPr>
          </w:p>
        </w:tc>
        <w:tc>
          <w:tcPr>
            <w:tcW w:w="780" w:type="dxa"/>
            <w:noWrap w:val="0"/>
            <w:vAlign w:val="center"/>
          </w:tcPr>
          <w:p>
            <w:pPr>
              <w:jc w:val="center"/>
              <w:rPr>
                <w:rFonts w:hint="eastAsia"/>
                <w:sz w:val="24"/>
              </w:rPr>
            </w:pPr>
          </w:p>
        </w:tc>
        <w:tc>
          <w:tcPr>
            <w:tcW w:w="1375" w:type="dxa"/>
            <w:tcBorders>
              <w:right w:val="single" w:color="auto" w:sz="4" w:space="0"/>
            </w:tcBorders>
            <w:noWrap w:val="0"/>
            <w:vAlign w:val="center"/>
          </w:tcPr>
          <w:p>
            <w:pPr>
              <w:jc w:val="center"/>
              <w:rPr>
                <w:rFonts w:hint="eastAsia"/>
                <w:sz w:val="24"/>
              </w:rPr>
            </w:pPr>
          </w:p>
        </w:tc>
        <w:tc>
          <w:tcPr>
            <w:tcW w:w="768" w:type="dxa"/>
            <w:tcBorders>
              <w:left w:val="single" w:color="auto" w:sz="4" w:space="0"/>
              <w:right w:val="double" w:color="auto" w:sz="4" w:space="0"/>
            </w:tcBorders>
            <w:noWrap w:val="0"/>
            <w:vAlign w:val="center"/>
          </w:tcPr>
          <w:p>
            <w:pPr>
              <w:jc w:val="center"/>
              <w:rPr>
                <w:rFonts w:hint="eastAsia"/>
                <w:sz w:val="24"/>
              </w:rPr>
            </w:pPr>
          </w:p>
        </w:tc>
        <w:tc>
          <w:tcPr>
            <w:tcW w:w="768" w:type="dxa"/>
            <w:tcBorders>
              <w:left w:val="single" w:color="auto" w:sz="4" w:space="0"/>
              <w:right w:val="single" w:color="auto" w:sz="4" w:space="0"/>
            </w:tcBorders>
            <w:noWrap w:val="0"/>
            <w:vAlign w:val="center"/>
          </w:tcPr>
          <w:p>
            <w:pPr>
              <w:jc w:val="center"/>
              <w:rPr>
                <w:rFonts w:hint="eastAsia"/>
                <w:sz w:val="24"/>
              </w:rPr>
            </w:pPr>
          </w:p>
        </w:tc>
        <w:tc>
          <w:tcPr>
            <w:tcW w:w="768" w:type="dxa"/>
            <w:tcBorders>
              <w:left w:val="single" w:color="auto" w:sz="4" w:space="0"/>
              <w:right w:val="single" w:color="auto" w:sz="4" w:space="0"/>
            </w:tcBorders>
            <w:noWrap w:val="0"/>
            <w:vAlign w:val="center"/>
          </w:tcPr>
          <w:p>
            <w:pPr>
              <w:jc w:val="center"/>
              <w:rPr>
                <w:rFonts w:hint="eastAsia"/>
                <w:sz w:val="24"/>
              </w:rPr>
            </w:pPr>
          </w:p>
        </w:tc>
        <w:tc>
          <w:tcPr>
            <w:tcW w:w="768" w:type="dxa"/>
            <w:tcBorders>
              <w:left w:val="single" w:color="auto" w:sz="4" w:space="0"/>
              <w:right w:val="doub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6" w:type="dxa"/>
            <w:tcBorders>
              <w:left w:val="double" w:color="auto" w:sz="4" w:space="0"/>
            </w:tcBorders>
            <w:noWrap w:val="0"/>
            <w:vAlign w:val="center"/>
          </w:tcPr>
          <w:p>
            <w:pPr>
              <w:jc w:val="center"/>
              <w:rPr>
                <w:rFonts w:hint="eastAsia"/>
                <w:sz w:val="24"/>
              </w:rPr>
            </w:pPr>
          </w:p>
        </w:tc>
        <w:tc>
          <w:tcPr>
            <w:tcW w:w="733" w:type="dxa"/>
            <w:noWrap w:val="0"/>
            <w:vAlign w:val="center"/>
          </w:tcPr>
          <w:p>
            <w:pPr>
              <w:jc w:val="center"/>
              <w:rPr>
                <w:rFonts w:hint="eastAsia"/>
                <w:sz w:val="24"/>
              </w:rPr>
            </w:pPr>
          </w:p>
        </w:tc>
        <w:tc>
          <w:tcPr>
            <w:tcW w:w="366" w:type="dxa"/>
            <w:noWrap w:val="0"/>
            <w:vAlign w:val="center"/>
          </w:tcPr>
          <w:p>
            <w:pPr>
              <w:jc w:val="center"/>
              <w:rPr>
                <w:rFonts w:hint="eastAsia"/>
                <w:sz w:val="24"/>
              </w:rPr>
            </w:pPr>
          </w:p>
        </w:tc>
        <w:tc>
          <w:tcPr>
            <w:tcW w:w="1648" w:type="dxa"/>
            <w:noWrap w:val="0"/>
            <w:vAlign w:val="center"/>
          </w:tcPr>
          <w:p>
            <w:pPr>
              <w:jc w:val="center"/>
              <w:rPr>
                <w:rFonts w:hint="eastAsia"/>
                <w:sz w:val="24"/>
              </w:rPr>
            </w:pPr>
          </w:p>
        </w:tc>
        <w:tc>
          <w:tcPr>
            <w:tcW w:w="459" w:type="dxa"/>
            <w:noWrap w:val="0"/>
            <w:vAlign w:val="center"/>
          </w:tcPr>
          <w:p>
            <w:pPr>
              <w:jc w:val="center"/>
              <w:rPr>
                <w:rFonts w:hint="eastAsia"/>
                <w:sz w:val="24"/>
              </w:rPr>
            </w:pPr>
          </w:p>
        </w:tc>
        <w:tc>
          <w:tcPr>
            <w:tcW w:w="1006" w:type="dxa"/>
            <w:noWrap w:val="0"/>
            <w:vAlign w:val="center"/>
          </w:tcPr>
          <w:p>
            <w:pPr>
              <w:jc w:val="center"/>
              <w:rPr>
                <w:rFonts w:hint="eastAsia"/>
                <w:sz w:val="24"/>
              </w:rPr>
            </w:pPr>
          </w:p>
        </w:tc>
        <w:tc>
          <w:tcPr>
            <w:tcW w:w="1006" w:type="dxa"/>
            <w:noWrap w:val="0"/>
            <w:vAlign w:val="center"/>
          </w:tcPr>
          <w:p>
            <w:pPr>
              <w:jc w:val="center"/>
              <w:rPr>
                <w:rFonts w:hint="eastAsia"/>
                <w:sz w:val="24"/>
              </w:rPr>
            </w:pPr>
          </w:p>
        </w:tc>
        <w:tc>
          <w:tcPr>
            <w:tcW w:w="547" w:type="dxa"/>
            <w:noWrap w:val="0"/>
            <w:vAlign w:val="center"/>
          </w:tcPr>
          <w:p>
            <w:pPr>
              <w:jc w:val="center"/>
              <w:rPr>
                <w:rFonts w:hint="eastAsia"/>
                <w:sz w:val="24"/>
              </w:rPr>
            </w:pPr>
          </w:p>
        </w:tc>
        <w:tc>
          <w:tcPr>
            <w:tcW w:w="1354" w:type="dxa"/>
            <w:noWrap w:val="0"/>
            <w:vAlign w:val="center"/>
          </w:tcPr>
          <w:p>
            <w:pPr>
              <w:jc w:val="center"/>
              <w:rPr>
                <w:rFonts w:hint="eastAsia"/>
                <w:sz w:val="24"/>
              </w:rPr>
            </w:pPr>
          </w:p>
        </w:tc>
        <w:tc>
          <w:tcPr>
            <w:tcW w:w="640" w:type="dxa"/>
            <w:noWrap w:val="0"/>
            <w:vAlign w:val="center"/>
          </w:tcPr>
          <w:p>
            <w:pPr>
              <w:jc w:val="center"/>
              <w:rPr>
                <w:rFonts w:hint="eastAsia"/>
                <w:sz w:val="24"/>
              </w:rPr>
            </w:pPr>
          </w:p>
        </w:tc>
        <w:tc>
          <w:tcPr>
            <w:tcW w:w="755" w:type="dxa"/>
            <w:noWrap w:val="0"/>
            <w:vAlign w:val="top"/>
          </w:tcPr>
          <w:p>
            <w:pPr>
              <w:jc w:val="center"/>
              <w:rPr>
                <w:rFonts w:hint="eastAsia"/>
                <w:sz w:val="24"/>
              </w:rPr>
            </w:pPr>
          </w:p>
        </w:tc>
        <w:tc>
          <w:tcPr>
            <w:tcW w:w="755" w:type="dxa"/>
            <w:noWrap w:val="0"/>
            <w:vAlign w:val="center"/>
          </w:tcPr>
          <w:p>
            <w:pPr>
              <w:jc w:val="center"/>
              <w:rPr>
                <w:rFonts w:hint="eastAsia"/>
                <w:sz w:val="24"/>
              </w:rPr>
            </w:pPr>
          </w:p>
        </w:tc>
        <w:tc>
          <w:tcPr>
            <w:tcW w:w="780" w:type="dxa"/>
            <w:noWrap w:val="0"/>
            <w:vAlign w:val="center"/>
          </w:tcPr>
          <w:p>
            <w:pPr>
              <w:jc w:val="center"/>
              <w:rPr>
                <w:rFonts w:hint="eastAsia"/>
                <w:sz w:val="24"/>
              </w:rPr>
            </w:pPr>
          </w:p>
        </w:tc>
        <w:tc>
          <w:tcPr>
            <w:tcW w:w="1375" w:type="dxa"/>
            <w:tcBorders>
              <w:right w:val="single" w:color="auto" w:sz="4" w:space="0"/>
            </w:tcBorders>
            <w:noWrap w:val="0"/>
            <w:vAlign w:val="center"/>
          </w:tcPr>
          <w:p>
            <w:pPr>
              <w:jc w:val="center"/>
              <w:rPr>
                <w:rFonts w:hint="eastAsia"/>
                <w:sz w:val="24"/>
              </w:rPr>
            </w:pPr>
          </w:p>
        </w:tc>
        <w:tc>
          <w:tcPr>
            <w:tcW w:w="768" w:type="dxa"/>
            <w:tcBorders>
              <w:left w:val="single" w:color="auto" w:sz="4" w:space="0"/>
              <w:right w:val="double" w:color="auto" w:sz="4" w:space="0"/>
            </w:tcBorders>
            <w:noWrap w:val="0"/>
            <w:vAlign w:val="center"/>
          </w:tcPr>
          <w:p>
            <w:pPr>
              <w:jc w:val="center"/>
              <w:rPr>
                <w:rFonts w:hint="eastAsia"/>
                <w:sz w:val="24"/>
              </w:rPr>
            </w:pPr>
          </w:p>
        </w:tc>
        <w:tc>
          <w:tcPr>
            <w:tcW w:w="768" w:type="dxa"/>
            <w:tcBorders>
              <w:left w:val="single" w:color="auto" w:sz="4" w:space="0"/>
              <w:right w:val="single" w:color="auto" w:sz="4" w:space="0"/>
            </w:tcBorders>
            <w:noWrap w:val="0"/>
            <w:vAlign w:val="center"/>
          </w:tcPr>
          <w:p>
            <w:pPr>
              <w:jc w:val="center"/>
              <w:rPr>
                <w:rFonts w:hint="eastAsia"/>
                <w:sz w:val="24"/>
              </w:rPr>
            </w:pPr>
          </w:p>
        </w:tc>
        <w:tc>
          <w:tcPr>
            <w:tcW w:w="768" w:type="dxa"/>
            <w:tcBorders>
              <w:left w:val="single" w:color="auto" w:sz="4" w:space="0"/>
              <w:right w:val="single" w:color="auto" w:sz="4" w:space="0"/>
            </w:tcBorders>
            <w:noWrap w:val="0"/>
            <w:vAlign w:val="center"/>
          </w:tcPr>
          <w:p>
            <w:pPr>
              <w:jc w:val="center"/>
              <w:rPr>
                <w:rFonts w:hint="eastAsia"/>
                <w:sz w:val="24"/>
              </w:rPr>
            </w:pPr>
          </w:p>
        </w:tc>
        <w:tc>
          <w:tcPr>
            <w:tcW w:w="768" w:type="dxa"/>
            <w:tcBorders>
              <w:left w:val="single" w:color="auto" w:sz="4" w:space="0"/>
              <w:right w:val="doub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6" w:type="dxa"/>
            <w:tcBorders>
              <w:left w:val="double" w:color="auto" w:sz="4" w:space="0"/>
            </w:tcBorders>
            <w:noWrap w:val="0"/>
            <w:vAlign w:val="center"/>
          </w:tcPr>
          <w:p>
            <w:pPr>
              <w:jc w:val="center"/>
              <w:rPr>
                <w:rFonts w:hint="eastAsia"/>
                <w:sz w:val="24"/>
              </w:rPr>
            </w:pPr>
          </w:p>
        </w:tc>
        <w:tc>
          <w:tcPr>
            <w:tcW w:w="733" w:type="dxa"/>
            <w:noWrap w:val="0"/>
            <w:vAlign w:val="center"/>
          </w:tcPr>
          <w:p>
            <w:pPr>
              <w:jc w:val="center"/>
              <w:rPr>
                <w:rFonts w:hint="eastAsia"/>
                <w:sz w:val="24"/>
              </w:rPr>
            </w:pPr>
          </w:p>
        </w:tc>
        <w:tc>
          <w:tcPr>
            <w:tcW w:w="366" w:type="dxa"/>
            <w:noWrap w:val="0"/>
            <w:vAlign w:val="center"/>
          </w:tcPr>
          <w:p>
            <w:pPr>
              <w:jc w:val="center"/>
              <w:rPr>
                <w:rFonts w:hint="eastAsia"/>
                <w:sz w:val="24"/>
              </w:rPr>
            </w:pPr>
          </w:p>
        </w:tc>
        <w:tc>
          <w:tcPr>
            <w:tcW w:w="1648" w:type="dxa"/>
            <w:noWrap w:val="0"/>
            <w:vAlign w:val="center"/>
          </w:tcPr>
          <w:p>
            <w:pPr>
              <w:jc w:val="center"/>
              <w:rPr>
                <w:rFonts w:hint="eastAsia"/>
                <w:sz w:val="24"/>
              </w:rPr>
            </w:pPr>
          </w:p>
        </w:tc>
        <w:tc>
          <w:tcPr>
            <w:tcW w:w="459" w:type="dxa"/>
            <w:noWrap w:val="0"/>
            <w:vAlign w:val="center"/>
          </w:tcPr>
          <w:p>
            <w:pPr>
              <w:jc w:val="center"/>
              <w:rPr>
                <w:rFonts w:hint="eastAsia"/>
                <w:sz w:val="24"/>
              </w:rPr>
            </w:pPr>
          </w:p>
        </w:tc>
        <w:tc>
          <w:tcPr>
            <w:tcW w:w="1006" w:type="dxa"/>
            <w:noWrap w:val="0"/>
            <w:vAlign w:val="center"/>
          </w:tcPr>
          <w:p>
            <w:pPr>
              <w:jc w:val="center"/>
              <w:rPr>
                <w:rFonts w:hint="eastAsia"/>
                <w:sz w:val="24"/>
              </w:rPr>
            </w:pPr>
          </w:p>
        </w:tc>
        <w:tc>
          <w:tcPr>
            <w:tcW w:w="1006" w:type="dxa"/>
            <w:noWrap w:val="0"/>
            <w:vAlign w:val="center"/>
          </w:tcPr>
          <w:p>
            <w:pPr>
              <w:jc w:val="center"/>
              <w:rPr>
                <w:rFonts w:hint="eastAsia"/>
                <w:sz w:val="24"/>
              </w:rPr>
            </w:pPr>
          </w:p>
        </w:tc>
        <w:tc>
          <w:tcPr>
            <w:tcW w:w="547" w:type="dxa"/>
            <w:noWrap w:val="0"/>
            <w:vAlign w:val="center"/>
          </w:tcPr>
          <w:p>
            <w:pPr>
              <w:jc w:val="center"/>
              <w:rPr>
                <w:rFonts w:hint="eastAsia"/>
                <w:sz w:val="24"/>
              </w:rPr>
            </w:pPr>
          </w:p>
        </w:tc>
        <w:tc>
          <w:tcPr>
            <w:tcW w:w="1354" w:type="dxa"/>
            <w:noWrap w:val="0"/>
            <w:vAlign w:val="center"/>
          </w:tcPr>
          <w:p>
            <w:pPr>
              <w:jc w:val="center"/>
              <w:rPr>
                <w:rFonts w:hint="eastAsia"/>
                <w:sz w:val="24"/>
              </w:rPr>
            </w:pPr>
          </w:p>
        </w:tc>
        <w:tc>
          <w:tcPr>
            <w:tcW w:w="640" w:type="dxa"/>
            <w:noWrap w:val="0"/>
            <w:vAlign w:val="center"/>
          </w:tcPr>
          <w:p>
            <w:pPr>
              <w:jc w:val="center"/>
              <w:rPr>
                <w:rFonts w:hint="eastAsia"/>
                <w:sz w:val="24"/>
              </w:rPr>
            </w:pPr>
          </w:p>
        </w:tc>
        <w:tc>
          <w:tcPr>
            <w:tcW w:w="755" w:type="dxa"/>
            <w:noWrap w:val="0"/>
            <w:vAlign w:val="top"/>
          </w:tcPr>
          <w:p>
            <w:pPr>
              <w:jc w:val="center"/>
              <w:rPr>
                <w:rFonts w:hint="eastAsia"/>
                <w:sz w:val="24"/>
              </w:rPr>
            </w:pPr>
          </w:p>
        </w:tc>
        <w:tc>
          <w:tcPr>
            <w:tcW w:w="755" w:type="dxa"/>
            <w:noWrap w:val="0"/>
            <w:vAlign w:val="center"/>
          </w:tcPr>
          <w:p>
            <w:pPr>
              <w:jc w:val="center"/>
              <w:rPr>
                <w:rFonts w:hint="eastAsia"/>
                <w:sz w:val="24"/>
              </w:rPr>
            </w:pPr>
          </w:p>
        </w:tc>
        <w:tc>
          <w:tcPr>
            <w:tcW w:w="780" w:type="dxa"/>
            <w:noWrap w:val="0"/>
            <w:vAlign w:val="center"/>
          </w:tcPr>
          <w:p>
            <w:pPr>
              <w:jc w:val="center"/>
              <w:rPr>
                <w:rFonts w:hint="eastAsia"/>
                <w:sz w:val="24"/>
              </w:rPr>
            </w:pPr>
          </w:p>
        </w:tc>
        <w:tc>
          <w:tcPr>
            <w:tcW w:w="1375" w:type="dxa"/>
            <w:tcBorders>
              <w:right w:val="single" w:color="auto" w:sz="4" w:space="0"/>
            </w:tcBorders>
            <w:noWrap w:val="0"/>
            <w:vAlign w:val="center"/>
          </w:tcPr>
          <w:p>
            <w:pPr>
              <w:jc w:val="center"/>
              <w:rPr>
                <w:rFonts w:hint="eastAsia"/>
                <w:sz w:val="24"/>
              </w:rPr>
            </w:pPr>
          </w:p>
        </w:tc>
        <w:tc>
          <w:tcPr>
            <w:tcW w:w="768" w:type="dxa"/>
            <w:tcBorders>
              <w:left w:val="single" w:color="auto" w:sz="4" w:space="0"/>
              <w:right w:val="double" w:color="auto" w:sz="4" w:space="0"/>
            </w:tcBorders>
            <w:noWrap w:val="0"/>
            <w:vAlign w:val="center"/>
          </w:tcPr>
          <w:p>
            <w:pPr>
              <w:jc w:val="center"/>
              <w:rPr>
                <w:rFonts w:hint="eastAsia"/>
                <w:sz w:val="24"/>
              </w:rPr>
            </w:pPr>
          </w:p>
        </w:tc>
        <w:tc>
          <w:tcPr>
            <w:tcW w:w="768" w:type="dxa"/>
            <w:tcBorders>
              <w:left w:val="single" w:color="auto" w:sz="4" w:space="0"/>
              <w:right w:val="single" w:color="auto" w:sz="4" w:space="0"/>
            </w:tcBorders>
            <w:noWrap w:val="0"/>
            <w:vAlign w:val="center"/>
          </w:tcPr>
          <w:p>
            <w:pPr>
              <w:jc w:val="center"/>
              <w:rPr>
                <w:rFonts w:hint="eastAsia"/>
                <w:sz w:val="24"/>
              </w:rPr>
            </w:pPr>
          </w:p>
        </w:tc>
        <w:tc>
          <w:tcPr>
            <w:tcW w:w="768" w:type="dxa"/>
            <w:tcBorders>
              <w:left w:val="single" w:color="auto" w:sz="4" w:space="0"/>
              <w:right w:val="single" w:color="auto" w:sz="4" w:space="0"/>
            </w:tcBorders>
            <w:noWrap w:val="0"/>
            <w:vAlign w:val="center"/>
          </w:tcPr>
          <w:p>
            <w:pPr>
              <w:jc w:val="center"/>
              <w:rPr>
                <w:rFonts w:hint="eastAsia"/>
                <w:sz w:val="24"/>
              </w:rPr>
            </w:pPr>
          </w:p>
        </w:tc>
        <w:tc>
          <w:tcPr>
            <w:tcW w:w="768" w:type="dxa"/>
            <w:tcBorders>
              <w:left w:val="single" w:color="auto" w:sz="4" w:space="0"/>
              <w:right w:val="doub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6" w:type="dxa"/>
            <w:tcBorders>
              <w:left w:val="double" w:color="auto" w:sz="4" w:space="0"/>
            </w:tcBorders>
            <w:noWrap w:val="0"/>
            <w:vAlign w:val="center"/>
          </w:tcPr>
          <w:p>
            <w:pPr>
              <w:jc w:val="center"/>
              <w:rPr>
                <w:rFonts w:hint="eastAsia"/>
                <w:sz w:val="24"/>
              </w:rPr>
            </w:pPr>
          </w:p>
        </w:tc>
        <w:tc>
          <w:tcPr>
            <w:tcW w:w="733" w:type="dxa"/>
            <w:noWrap w:val="0"/>
            <w:vAlign w:val="center"/>
          </w:tcPr>
          <w:p>
            <w:pPr>
              <w:jc w:val="center"/>
              <w:rPr>
                <w:rFonts w:hint="eastAsia"/>
                <w:sz w:val="24"/>
              </w:rPr>
            </w:pPr>
          </w:p>
        </w:tc>
        <w:tc>
          <w:tcPr>
            <w:tcW w:w="366" w:type="dxa"/>
            <w:noWrap w:val="0"/>
            <w:vAlign w:val="center"/>
          </w:tcPr>
          <w:p>
            <w:pPr>
              <w:jc w:val="center"/>
              <w:rPr>
                <w:rFonts w:hint="eastAsia"/>
                <w:sz w:val="24"/>
              </w:rPr>
            </w:pPr>
          </w:p>
        </w:tc>
        <w:tc>
          <w:tcPr>
            <w:tcW w:w="1648" w:type="dxa"/>
            <w:noWrap w:val="0"/>
            <w:vAlign w:val="center"/>
          </w:tcPr>
          <w:p>
            <w:pPr>
              <w:jc w:val="center"/>
              <w:rPr>
                <w:rFonts w:hint="eastAsia"/>
                <w:sz w:val="24"/>
              </w:rPr>
            </w:pPr>
          </w:p>
        </w:tc>
        <w:tc>
          <w:tcPr>
            <w:tcW w:w="459" w:type="dxa"/>
            <w:noWrap w:val="0"/>
            <w:vAlign w:val="center"/>
          </w:tcPr>
          <w:p>
            <w:pPr>
              <w:jc w:val="center"/>
              <w:rPr>
                <w:rFonts w:hint="eastAsia"/>
                <w:sz w:val="24"/>
              </w:rPr>
            </w:pPr>
          </w:p>
        </w:tc>
        <w:tc>
          <w:tcPr>
            <w:tcW w:w="1006" w:type="dxa"/>
            <w:noWrap w:val="0"/>
            <w:vAlign w:val="center"/>
          </w:tcPr>
          <w:p>
            <w:pPr>
              <w:jc w:val="center"/>
              <w:rPr>
                <w:rFonts w:hint="eastAsia"/>
                <w:sz w:val="24"/>
              </w:rPr>
            </w:pPr>
          </w:p>
        </w:tc>
        <w:tc>
          <w:tcPr>
            <w:tcW w:w="1006" w:type="dxa"/>
            <w:noWrap w:val="0"/>
            <w:vAlign w:val="center"/>
          </w:tcPr>
          <w:p>
            <w:pPr>
              <w:jc w:val="center"/>
              <w:rPr>
                <w:rFonts w:hint="eastAsia"/>
                <w:sz w:val="24"/>
              </w:rPr>
            </w:pPr>
          </w:p>
        </w:tc>
        <w:tc>
          <w:tcPr>
            <w:tcW w:w="547" w:type="dxa"/>
            <w:noWrap w:val="0"/>
            <w:vAlign w:val="center"/>
          </w:tcPr>
          <w:p>
            <w:pPr>
              <w:jc w:val="center"/>
              <w:rPr>
                <w:rFonts w:hint="eastAsia"/>
                <w:sz w:val="24"/>
              </w:rPr>
            </w:pPr>
          </w:p>
        </w:tc>
        <w:tc>
          <w:tcPr>
            <w:tcW w:w="1354" w:type="dxa"/>
            <w:noWrap w:val="0"/>
            <w:vAlign w:val="center"/>
          </w:tcPr>
          <w:p>
            <w:pPr>
              <w:jc w:val="center"/>
              <w:rPr>
                <w:rFonts w:hint="eastAsia"/>
                <w:sz w:val="24"/>
              </w:rPr>
            </w:pPr>
          </w:p>
        </w:tc>
        <w:tc>
          <w:tcPr>
            <w:tcW w:w="640" w:type="dxa"/>
            <w:noWrap w:val="0"/>
            <w:vAlign w:val="center"/>
          </w:tcPr>
          <w:p>
            <w:pPr>
              <w:jc w:val="center"/>
              <w:rPr>
                <w:rFonts w:hint="eastAsia"/>
                <w:sz w:val="24"/>
              </w:rPr>
            </w:pPr>
          </w:p>
        </w:tc>
        <w:tc>
          <w:tcPr>
            <w:tcW w:w="755" w:type="dxa"/>
            <w:noWrap w:val="0"/>
            <w:vAlign w:val="top"/>
          </w:tcPr>
          <w:p>
            <w:pPr>
              <w:jc w:val="center"/>
              <w:rPr>
                <w:rFonts w:hint="eastAsia"/>
                <w:sz w:val="24"/>
              </w:rPr>
            </w:pPr>
          </w:p>
        </w:tc>
        <w:tc>
          <w:tcPr>
            <w:tcW w:w="755" w:type="dxa"/>
            <w:noWrap w:val="0"/>
            <w:vAlign w:val="center"/>
          </w:tcPr>
          <w:p>
            <w:pPr>
              <w:jc w:val="center"/>
              <w:rPr>
                <w:rFonts w:hint="eastAsia"/>
                <w:sz w:val="24"/>
              </w:rPr>
            </w:pPr>
          </w:p>
        </w:tc>
        <w:tc>
          <w:tcPr>
            <w:tcW w:w="780" w:type="dxa"/>
            <w:noWrap w:val="0"/>
            <w:vAlign w:val="center"/>
          </w:tcPr>
          <w:p>
            <w:pPr>
              <w:jc w:val="center"/>
              <w:rPr>
                <w:rFonts w:hint="eastAsia"/>
                <w:sz w:val="24"/>
              </w:rPr>
            </w:pPr>
          </w:p>
        </w:tc>
        <w:tc>
          <w:tcPr>
            <w:tcW w:w="1375" w:type="dxa"/>
            <w:tcBorders>
              <w:right w:val="single" w:color="auto" w:sz="4" w:space="0"/>
            </w:tcBorders>
            <w:noWrap w:val="0"/>
            <w:vAlign w:val="center"/>
          </w:tcPr>
          <w:p>
            <w:pPr>
              <w:jc w:val="center"/>
              <w:rPr>
                <w:rFonts w:hint="eastAsia"/>
                <w:sz w:val="24"/>
              </w:rPr>
            </w:pPr>
          </w:p>
        </w:tc>
        <w:tc>
          <w:tcPr>
            <w:tcW w:w="768" w:type="dxa"/>
            <w:tcBorders>
              <w:left w:val="single" w:color="auto" w:sz="4" w:space="0"/>
              <w:right w:val="double" w:color="auto" w:sz="4" w:space="0"/>
            </w:tcBorders>
            <w:noWrap w:val="0"/>
            <w:vAlign w:val="center"/>
          </w:tcPr>
          <w:p>
            <w:pPr>
              <w:jc w:val="center"/>
              <w:rPr>
                <w:rFonts w:hint="eastAsia"/>
                <w:sz w:val="24"/>
              </w:rPr>
            </w:pPr>
          </w:p>
        </w:tc>
        <w:tc>
          <w:tcPr>
            <w:tcW w:w="768" w:type="dxa"/>
            <w:tcBorders>
              <w:left w:val="single" w:color="auto" w:sz="4" w:space="0"/>
              <w:right w:val="single" w:color="auto" w:sz="4" w:space="0"/>
            </w:tcBorders>
            <w:noWrap w:val="0"/>
            <w:vAlign w:val="center"/>
          </w:tcPr>
          <w:p>
            <w:pPr>
              <w:jc w:val="center"/>
              <w:rPr>
                <w:rFonts w:hint="eastAsia"/>
                <w:sz w:val="24"/>
              </w:rPr>
            </w:pPr>
          </w:p>
        </w:tc>
        <w:tc>
          <w:tcPr>
            <w:tcW w:w="768" w:type="dxa"/>
            <w:tcBorders>
              <w:left w:val="single" w:color="auto" w:sz="4" w:space="0"/>
              <w:right w:val="single" w:color="auto" w:sz="4" w:space="0"/>
            </w:tcBorders>
            <w:noWrap w:val="0"/>
            <w:vAlign w:val="center"/>
          </w:tcPr>
          <w:p>
            <w:pPr>
              <w:jc w:val="center"/>
              <w:rPr>
                <w:rFonts w:hint="eastAsia"/>
                <w:sz w:val="24"/>
              </w:rPr>
            </w:pPr>
          </w:p>
        </w:tc>
        <w:tc>
          <w:tcPr>
            <w:tcW w:w="768" w:type="dxa"/>
            <w:tcBorders>
              <w:left w:val="single" w:color="auto" w:sz="4" w:space="0"/>
              <w:right w:val="doub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56" w:type="dxa"/>
            <w:tcBorders>
              <w:left w:val="double" w:color="auto" w:sz="4" w:space="0"/>
            </w:tcBorders>
            <w:noWrap w:val="0"/>
            <w:vAlign w:val="center"/>
          </w:tcPr>
          <w:p>
            <w:pPr>
              <w:jc w:val="center"/>
              <w:rPr>
                <w:rFonts w:hint="eastAsia"/>
                <w:sz w:val="24"/>
              </w:rPr>
            </w:pPr>
          </w:p>
        </w:tc>
        <w:tc>
          <w:tcPr>
            <w:tcW w:w="733" w:type="dxa"/>
            <w:noWrap w:val="0"/>
            <w:vAlign w:val="center"/>
          </w:tcPr>
          <w:p>
            <w:pPr>
              <w:jc w:val="center"/>
              <w:rPr>
                <w:rFonts w:hint="eastAsia"/>
                <w:sz w:val="24"/>
              </w:rPr>
            </w:pPr>
          </w:p>
        </w:tc>
        <w:tc>
          <w:tcPr>
            <w:tcW w:w="366" w:type="dxa"/>
            <w:noWrap w:val="0"/>
            <w:vAlign w:val="center"/>
          </w:tcPr>
          <w:p>
            <w:pPr>
              <w:jc w:val="center"/>
              <w:rPr>
                <w:rFonts w:hint="eastAsia"/>
                <w:sz w:val="24"/>
              </w:rPr>
            </w:pPr>
          </w:p>
        </w:tc>
        <w:tc>
          <w:tcPr>
            <w:tcW w:w="1648" w:type="dxa"/>
            <w:noWrap w:val="0"/>
            <w:vAlign w:val="center"/>
          </w:tcPr>
          <w:p>
            <w:pPr>
              <w:jc w:val="center"/>
              <w:rPr>
                <w:rFonts w:hint="eastAsia"/>
                <w:sz w:val="24"/>
              </w:rPr>
            </w:pPr>
          </w:p>
        </w:tc>
        <w:tc>
          <w:tcPr>
            <w:tcW w:w="459" w:type="dxa"/>
            <w:noWrap w:val="0"/>
            <w:vAlign w:val="center"/>
          </w:tcPr>
          <w:p>
            <w:pPr>
              <w:jc w:val="center"/>
              <w:rPr>
                <w:rFonts w:hint="eastAsia"/>
                <w:sz w:val="24"/>
              </w:rPr>
            </w:pPr>
          </w:p>
        </w:tc>
        <w:tc>
          <w:tcPr>
            <w:tcW w:w="1006" w:type="dxa"/>
            <w:noWrap w:val="0"/>
            <w:vAlign w:val="center"/>
          </w:tcPr>
          <w:p>
            <w:pPr>
              <w:jc w:val="center"/>
              <w:rPr>
                <w:rFonts w:hint="eastAsia"/>
                <w:sz w:val="24"/>
              </w:rPr>
            </w:pPr>
          </w:p>
        </w:tc>
        <w:tc>
          <w:tcPr>
            <w:tcW w:w="1006" w:type="dxa"/>
            <w:noWrap w:val="0"/>
            <w:vAlign w:val="center"/>
          </w:tcPr>
          <w:p>
            <w:pPr>
              <w:jc w:val="center"/>
              <w:rPr>
                <w:rFonts w:hint="eastAsia"/>
                <w:sz w:val="24"/>
              </w:rPr>
            </w:pPr>
          </w:p>
        </w:tc>
        <w:tc>
          <w:tcPr>
            <w:tcW w:w="547" w:type="dxa"/>
            <w:noWrap w:val="0"/>
            <w:vAlign w:val="center"/>
          </w:tcPr>
          <w:p>
            <w:pPr>
              <w:jc w:val="center"/>
              <w:rPr>
                <w:rFonts w:hint="eastAsia"/>
                <w:sz w:val="24"/>
              </w:rPr>
            </w:pPr>
          </w:p>
        </w:tc>
        <w:tc>
          <w:tcPr>
            <w:tcW w:w="1354" w:type="dxa"/>
            <w:noWrap w:val="0"/>
            <w:vAlign w:val="center"/>
          </w:tcPr>
          <w:p>
            <w:pPr>
              <w:jc w:val="center"/>
              <w:rPr>
                <w:rFonts w:hint="eastAsia"/>
                <w:sz w:val="24"/>
              </w:rPr>
            </w:pPr>
          </w:p>
        </w:tc>
        <w:tc>
          <w:tcPr>
            <w:tcW w:w="640" w:type="dxa"/>
            <w:noWrap w:val="0"/>
            <w:vAlign w:val="center"/>
          </w:tcPr>
          <w:p>
            <w:pPr>
              <w:jc w:val="center"/>
              <w:rPr>
                <w:rFonts w:hint="eastAsia"/>
                <w:sz w:val="24"/>
              </w:rPr>
            </w:pPr>
          </w:p>
        </w:tc>
        <w:tc>
          <w:tcPr>
            <w:tcW w:w="755" w:type="dxa"/>
            <w:noWrap w:val="0"/>
            <w:vAlign w:val="top"/>
          </w:tcPr>
          <w:p>
            <w:pPr>
              <w:jc w:val="center"/>
              <w:rPr>
                <w:rFonts w:hint="eastAsia"/>
                <w:sz w:val="24"/>
              </w:rPr>
            </w:pPr>
          </w:p>
        </w:tc>
        <w:tc>
          <w:tcPr>
            <w:tcW w:w="755" w:type="dxa"/>
            <w:noWrap w:val="0"/>
            <w:vAlign w:val="center"/>
          </w:tcPr>
          <w:p>
            <w:pPr>
              <w:jc w:val="center"/>
              <w:rPr>
                <w:rFonts w:hint="eastAsia"/>
                <w:sz w:val="24"/>
              </w:rPr>
            </w:pPr>
          </w:p>
        </w:tc>
        <w:tc>
          <w:tcPr>
            <w:tcW w:w="780" w:type="dxa"/>
            <w:noWrap w:val="0"/>
            <w:vAlign w:val="center"/>
          </w:tcPr>
          <w:p>
            <w:pPr>
              <w:jc w:val="center"/>
              <w:rPr>
                <w:rFonts w:hint="eastAsia"/>
                <w:sz w:val="24"/>
              </w:rPr>
            </w:pPr>
          </w:p>
        </w:tc>
        <w:tc>
          <w:tcPr>
            <w:tcW w:w="1375" w:type="dxa"/>
            <w:tcBorders>
              <w:right w:val="single" w:color="auto" w:sz="4" w:space="0"/>
            </w:tcBorders>
            <w:noWrap w:val="0"/>
            <w:vAlign w:val="center"/>
          </w:tcPr>
          <w:p>
            <w:pPr>
              <w:jc w:val="center"/>
              <w:rPr>
                <w:rFonts w:hint="eastAsia"/>
                <w:sz w:val="24"/>
              </w:rPr>
            </w:pPr>
          </w:p>
        </w:tc>
        <w:tc>
          <w:tcPr>
            <w:tcW w:w="768" w:type="dxa"/>
            <w:tcBorders>
              <w:left w:val="single" w:color="auto" w:sz="4" w:space="0"/>
              <w:right w:val="double" w:color="auto" w:sz="4" w:space="0"/>
            </w:tcBorders>
            <w:noWrap w:val="0"/>
            <w:vAlign w:val="center"/>
          </w:tcPr>
          <w:p>
            <w:pPr>
              <w:jc w:val="center"/>
              <w:rPr>
                <w:rFonts w:hint="eastAsia"/>
                <w:sz w:val="24"/>
              </w:rPr>
            </w:pPr>
          </w:p>
        </w:tc>
        <w:tc>
          <w:tcPr>
            <w:tcW w:w="768" w:type="dxa"/>
            <w:tcBorders>
              <w:left w:val="single" w:color="auto" w:sz="4" w:space="0"/>
              <w:right w:val="single" w:color="auto" w:sz="4" w:space="0"/>
            </w:tcBorders>
            <w:noWrap w:val="0"/>
            <w:vAlign w:val="center"/>
          </w:tcPr>
          <w:p>
            <w:pPr>
              <w:jc w:val="center"/>
              <w:rPr>
                <w:rFonts w:hint="eastAsia"/>
                <w:sz w:val="24"/>
              </w:rPr>
            </w:pPr>
          </w:p>
        </w:tc>
        <w:tc>
          <w:tcPr>
            <w:tcW w:w="768" w:type="dxa"/>
            <w:tcBorders>
              <w:left w:val="single" w:color="auto" w:sz="4" w:space="0"/>
              <w:right w:val="single" w:color="auto" w:sz="4" w:space="0"/>
            </w:tcBorders>
            <w:noWrap w:val="0"/>
            <w:vAlign w:val="center"/>
          </w:tcPr>
          <w:p>
            <w:pPr>
              <w:jc w:val="center"/>
              <w:rPr>
                <w:rFonts w:hint="eastAsia"/>
                <w:sz w:val="24"/>
              </w:rPr>
            </w:pPr>
          </w:p>
        </w:tc>
        <w:tc>
          <w:tcPr>
            <w:tcW w:w="768" w:type="dxa"/>
            <w:tcBorders>
              <w:left w:val="single" w:color="auto" w:sz="4" w:space="0"/>
              <w:right w:val="double" w:color="auto" w:sz="4" w:space="0"/>
            </w:tcBorders>
            <w:noWrap w:val="0"/>
            <w:vAlign w:val="center"/>
          </w:tcPr>
          <w:p>
            <w:pPr>
              <w:jc w:val="center"/>
              <w:rPr>
                <w:rFonts w:hint="eastAsia"/>
                <w:sz w:val="24"/>
              </w:rPr>
            </w:pPr>
          </w:p>
        </w:tc>
      </w:tr>
    </w:tbl>
    <w:p>
      <w:pPr>
        <w:spacing w:line="276" w:lineRule="auto"/>
        <w:ind w:left="360" w:hanging="360" w:hangingChars="150"/>
        <w:jc w:val="left"/>
        <w:rPr>
          <w:rFonts w:hint="eastAsia" w:ascii="宋体" w:hAnsi="宋体"/>
          <w:sz w:val="24"/>
        </w:rPr>
      </w:pPr>
      <w:r>
        <w:rPr>
          <w:rFonts w:hint="eastAsia" w:ascii="宋体" w:hAnsi="宋体"/>
          <w:sz w:val="24"/>
        </w:rPr>
        <w:t>注：1.住址按身份证上住址信息填写完整；毕业院校、学历按本工种相关专业的最高学历；工作单位要填写全称；单位性质分国企、事业单位、私企等；晋级条件填符合申报条件的资格；证书编号、取证时间填现有证书编号、时间； 工龄填从事本工种的年限。</w:t>
      </w:r>
    </w:p>
    <w:p>
      <w:pPr>
        <w:rPr>
          <w:rFonts w:ascii="宋体" w:hAnsi="宋体"/>
          <w:sz w:val="24"/>
        </w:rPr>
        <w:sectPr>
          <w:pgSz w:w="16838" w:h="11906" w:orient="landscape"/>
          <w:pgMar w:top="1588" w:right="2098" w:bottom="1304" w:left="1134" w:header="851" w:footer="851" w:gutter="0"/>
          <w:cols w:space="720" w:num="1"/>
          <w:docGrid w:type="lines" w:linePitch="312" w:charSpace="0"/>
        </w:sectPr>
      </w:pPr>
      <w:r>
        <w:rPr>
          <w:rFonts w:hint="eastAsia" w:ascii="宋体" w:hAnsi="宋体"/>
          <w:sz w:val="24"/>
        </w:rPr>
        <w:t xml:space="preserve">    2.填好后，发回lyjsxypxk@163.com。</w:t>
      </w:r>
    </w:p>
    <w:p>
      <w:pPr>
        <w:rPr>
          <w:rFonts w:hint="eastAsia" w:ascii="仿宋" w:hAnsi="仿宋" w:eastAsia="仿宋"/>
          <w:sz w:val="32"/>
          <w:szCs w:val="32"/>
        </w:rPr>
      </w:pPr>
      <w:r>
        <w:rPr>
          <w:rFonts w:hint="eastAsia" w:ascii="仿宋" w:hAnsi="仿宋" w:eastAsia="仿宋"/>
          <w:sz w:val="32"/>
          <w:szCs w:val="32"/>
        </w:rPr>
        <w:t>附件3：</w:t>
      </w:r>
    </w:p>
    <w:p>
      <w:pPr>
        <w:rPr>
          <w:rFonts w:hint="eastAsia" w:ascii="仿宋_GB2312" w:eastAsia="仿宋_GB2312"/>
          <w:sz w:val="32"/>
          <w:szCs w:val="32"/>
        </w:rPr>
      </w:pPr>
    </w:p>
    <w:p>
      <w:pPr>
        <w:jc w:val="center"/>
        <w:rPr>
          <w:rFonts w:hint="eastAsia" w:ascii="仿宋" w:hAnsi="仿宋" w:eastAsia="仿宋"/>
          <w:b/>
          <w:sz w:val="44"/>
          <w:szCs w:val="44"/>
        </w:rPr>
      </w:pPr>
      <w:r>
        <w:rPr>
          <w:rFonts w:hint="eastAsia" w:ascii="仿宋" w:hAnsi="仿宋" w:eastAsia="仿宋"/>
          <w:b/>
          <w:sz w:val="44"/>
          <w:szCs w:val="44"/>
        </w:rPr>
        <w:t>福建省技师、高级技师职业资格考评申报表</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 w:hAnsi="仿宋" w:eastAsia="仿宋"/>
          <w:sz w:val="32"/>
          <w:szCs w:val="32"/>
        </w:rPr>
      </w:pPr>
    </w:p>
    <w:p>
      <w:pPr>
        <w:ind w:left="1260" w:firstLine="420"/>
        <w:rPr>
          <w:rFonts w:hint="eastAsia" w:ascii="仿宋" w:hAnsi="仿宋" w:eastAsia="仿宋"/>
          <w:sz w:val="32"/>
          <w:szCs w:val="32"/>
          <w:u w:val="single"/>
        </w:rPr>
      </w:pPr>
      <w:r>
        <w:rPr>
          <w:rFonts w:hint="eastAsia" w:ascii="仿宋" w:hAnsi="仿宋" w:eastAsia="仿宋"/>
          <w:sz w:val="32"/>
          <w:szCs w:val="32"/>
        </w:rPr>
        <w:t>姓             名：</w:t>
      </w:r>
      <w:r>
        <w:rPr>
          <w:rFonts w:hint="eastAsia" w:ascii="仿宋" w:hAnsi="仿宋" w:eastAsia="仿宋"/>
          <w:sz w:val="32"/>
          <w:szCs w:val="32"/>
          <w:u w:val="single"/>
        </w:rPr>
        <w:t xml:space="preserve">                </w:t>
      </w:r>
    </w:p>
    <w:p>
      <w:pPr>
        <w:ind w:left="1260" w:firstLine="420"/>
        <w:rPr>
          <w:rFonts w:hint="eastAsia" w:ascii="仿宋" w:hAnsi="仿宋" w:eastAsia="仿宋"/>
          <w:sz w:val="32"/>
          <w:szCs w:val="32"/>
          <w:u w:val="single"/>
        </w:rPr>
      </w:pPr>
      <w:r>
        <w:rPr>
          <w:rFonts w:hint="eastAsia" w:ascii="仿宋" w:hAnsi="仿宋" w:eastAsia="仿宋"/>
          <w:sz w:val="32"/>
          <w:szCs w:val="32"/>
        </w:rPr>
        <w:t>工   作   单   位：</w:t>
      </w:r>
      <w:r>
        <w:rPr>
          <w:rFonts w:hint="eastAsia" w:ascii="仿宋" w:hAnsi="仿宋" w:eastAsia="仿宋"/>
          <w:sz w:val="32"/>
          <w:szCs w:val="32"/>
          <w:u w:val="single"/>
        </w:rPr>
        <w:t xml:space="preserve">                </w:t>
      </w:r>
    </w:p>
    <w:p>
      <w:pPr>
        <w:ind w:left="1260" w:firstLine="420"/>
        <w:rPr>
          <w:rFonts w:hint="eastAsia" w:ascii="仿宋" w:hAnsi="仿宋" w:eastAsia="仿宋"/>
          <w:sz w:val="32"/>
          <w:szCs w:val="32"/>
          <w:u w:val="single"/>
        </w:rPr>
      </w:pPr>
      <w:r>
        <w:rPr>
          <w:rFonts w:hint="eastAsia" w:ascii="仿宋" w:hAnsi="仿宋" w:eastAsia="仿宋"/>
          <w:sz w:val="32"/>
          <w:szCs w:val="32"/>
        </w:rPr>
        <w:t>申 报 职业（工种）：</w:t>
      </w:r>
      <w:r>
        <w:rPr>
          <w:rFonts w:hint="eastAsia" w:ascii="仿宋" w:hAnsi="仿宋" w:eastAsia="仿宋"/>
          <w:sz w:val="32"/>
          <w:szCs w:val="32"/>
          <w:u w:val="single"/>
        </w:rPr>
        <w:t xml:space="preserve">                </w:t>
      </w:r>
    </w:p>
    <w:p>
      <w:pPr>
        <w:ind w:left="1260" w:firstLine="420"/>
        <w:rPr>
          <w:rFonts w:hint="eastAsia" w:ascii="仿宋" w:hAnsi="仿宋" w:eastAsia="仿宋"/>
          <w:sz w:val="32"/>
          <w:szCs w:val="32"/>
          <w:u w:val="single"/>
        </w:rPr>
      </w:pPr>
      <w:r>
        <w:rPr>
          <w:rFonts w:hint="eastAsia" w:ascii="仿宋" w:hAnsi="仿宋" w:eastAsia="仿宋"/>
          <w:sz w:val="32"/>
          <w:szCs w:val="32"/>
        </w:rPr>
        <w:t>申   报   等   级：</w:t>
      </w:r>
      <w:r>
        <w:rPr>
          <w:rFonts w:hint="eastAsia" w:ascii="仿宋" w:hAnsi="仿宋" w:eastAsia="仿宋"/>
          <w:sz w:val="32"/>
          <w:szCs w:val="32"/>
          <w:u w:val="single"/>
        </w:rPr>
        <w:t xml:space="preserve">                </w:t>
      </w:r>
    </w:p>
    <w:p>
      <w:pPr>
        <w:ind w:left="1260" w:firstLine="420"/>
        <w:rPr>
          <w:rFonts w:hint="eastAsia" w:ascii="仿宋" w:hAnsi="仿宋" w:eastAsia="仿宋"/>
          <w:sz w:val="32"/>
          <w:szCs w:val="32"/>
          <w:u w:val="single"/>
        </w:rPr>
      </w:pPr>
      <w:r>
        <w:rPr>
          <w:rFonts w:hint="eastAsia" w:ascii="仿宋" w:hAnsi="仿宋" w:eastAsia="仿宋"/>
          <w:sz w:val="32"/>
          <w:szCs w:val="32"/>
        </w:rPr>
        <w:t>申   报   时   间：</w:t>
      </w:r>
      <w:r>
        <w:rPr>
          <w:rFonts w:hint="eastAsia" w:ascii="仿宋" w:hAnsi="仿宋" w:eastAsia="仿宋"/>
          <w:sz w:val="32"/>
          <w:szCs w:val="32"/>
          <w:u w:val="single"/>
        </w:rPr>
        <w:t xml:space="preserve">                </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jc w:val="center"/>
        <w:rPr>
          <w:rFonts w:ascii="仿宋" w:hAnsi="仿宋" w:eastAsia="仿宋"/>
          <w:sz w:val="32"/>
          <w:szCs w:val="32"/>
        </w:rPr>
      </w:pPr>
      <w:r>
        <w:rPr>
          <w:rFonts w:hint="eastAsia" w:ascii="仿宋" w:hAnsi="仿宋" w:eastAsia="仿宋"/>
          <w:sz w:val="32"/>
          <w:szCs w:val="32"/>
        </w:rPr>
        <w:t>福建省人力资源和社会保障厅监制</w:t>
      </w:r>
    </w:p>
    <w:p>
      <w:pPr>
        <w:jc w:val="center"/>
        <w:rPr>
          <w:rFonts w:ascii="仿宋_GB2312" w:eastAsia="仿宋_GB2312"/>
          <w:sz w:val="12"/>
          <w:szCs w:val="32"/>
        </w:rPr>
      </w:pPr>
      <w:r>
        <w:rPr>
          <w:rFonts w:ascii="仿宋_GB2312" w:eastAsia="仿宋_GB2312"/>
          <w:sz w:val="32"/>
          <w:szCs w:val="32"/>
        </w:rPr>
        <w:br w:type="page"/>
      </w:r>
    </w:p>
    <w:tbl>
      <w:tblPr>
        <w:tblStyle w:val="6"/>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22"/>
        <w:gridCol w:w="284"/>
        <w:gridCol w:w="425"/>
        <w:gridCol w:w="905"/>
        <w:gridCol w:w="654"/>
        <w:gridCol w:w="142"/>
        <w:gridCol w:w="1276"/>
        <w:gridCol w:w="1559"/>
        <w:gridCol w:w="703"/>
        <w:gridCol w:w="71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702" w:type="dxa"/>
            <w:gridSpan w:val="3"/>
            <w:noWrap w:val="0"/>
            <w:vAlign w:val="center"/>
          </w:tcPr>
          <w:p>
            <w:pPr>
              <w:spacing w:line="360" w:lineRule="auto"/>
              <w:jc w:val="center"/>
              <w:rPr>
                <w:rFonts w:hint="eastAsia" w:ascii="宋体" w:hAnsi="宋体"/>
              </w:rPr>
            </w:pPr>
            <w:r>
              <w:rPr>
                <w:rFonts w:hint="eastAsia" w:ascii="宋体" w:hAnsi="宋体"/>
              </w:rPr>
              <w:t>姓名</w:t>
            </w:r>
          </w:p>
        </w:tc>
        <w:tc>
          <w:tcPr>
            <w:tcW w:w="1984" w:type="dxa"/>
            <w:gridSpan w:val="3"/>
            <w:noWrap w:val="0"/>
            <w:vAlign w:val="center"/>
          </w:tcPr>
          <w:p>
            <w:pPr>
              <w:spacing w:line="360" w:lineRule="auto"/>
              <w:jc w:val="center"/>
              <w:rPr>
                <w:rFonts w:hint="eastAsia" w:ascii="宋体" w:hAnsi="宋体"/>
              </w:rPr>
            </w:pPr>
          </w:p>
        </w:tc>
        <w:tc>
          <w:tcPr>
            <w:tcW w:w="1418" w:type="dxa"/>
            <w:gridSpan w:val="2"/>
            <w:noWrap w:val="0"/>
            <w:vAlign w:val="center"/>
          </w:tcPr>
          <w:p>
            <w:pPr>
              <w:spacing w:line="360" w:lineRule="auto"/>
              <w:jc w:val="center"/>
              <w:rPr>
                <w:rFonts w:hint="eastAsia" w:ascii="宋体" w:hAnsi="宋体"/>
              </w:rPr>
            </w:pPr>
            <w:r>
              <w:rPr>
                <w:rFonts w:hint="eastAsia" w:ascii="宋体" w:hAnsi="宋体"/>
              </w:rPr>
              <w:t>身份证号码</w:t>
            </w:r>
          </w:p>
        </w:tc>
        <w:tc>
          <w:tcPr>
            <w:tcW w:w="2262" w:type="dxa"/>
            <w:gridSpan w:val="2"/>
            <w:noWrap w:val="0"/>
            <w:vAlign w:val="center"/>
          </w:tcPr>
          <w:p>
            <w:pPr>
              <w:spacing w:line="360" w:lineRule="auto"/>
              <w:jc w:val="center"/>
              <w:rPr>
                <w:rFonts w:hint="eastAsia" w:ascii="宋体" w:hAnsi="宋体"/>
              </w:rPr>
            </w:pPr>
          </w:p>
        </w:tc>
        <w:tc>
          <w:tcPr>
            <w:tcW w:w="1990" w:type="dxa"/>
            <w:gridSpan w:val="2"/>
            <w:vMerge w:val="restart"/>
            <w:noWrap w:val="0"/>
            <w:vAlign w:val="center"/>
          </w:tcPr>
          <w:p>
            <w:pPr>
              <w:jc w:val="center"/>
              <w:rPr>
                <w:rFonts w:hint="eastAsia" w:ascii="宋体" w:hAnsi="宋体"/>
              </w:rPr>
            </w:pPr>
            <w:r>
              <w:rPr>
                <w:rFonts w:hint="eastAsia" w:ascii="宋体" w:hAnsi="宋体"/>
              </w:rPr>
              <w:t>贴</w:t>
            </w:r>
          </w:p>
          <w:p>
            <w:pPr>
              <w:jc w:val="center"/>
              <w:rPr>
                <w:rFonts w:hint="eastAsia" w:ascii="宋体" w:hAnsi="宋体"/>
              </w:rPr>
            </w:pPr>
            <w:r>
              <w:rPr>
                <w:rFonts w:hint="eastAsia" w:ascii="宋体" w:hAnsi="宋体"/>
              </w:rPr>
              <w:t>照</w:t>
            </w:r>
          </w:p>
          <w:p>
            <w:pPr>
              <w:jc w:val="center"/>
              <w:rPr>
                <w:rFonts w:hint="eastAsia" w:ascii="宋体" w:hAnsi="宋体"/>
              </w:rPr>
            </w:pPr>
            <w:r>
              <w:rPr>
                <w:rFonts w:hint="eastAsia" w:ascii="宋体" w:hAnsi="宋体"/>
              </w:rPr>
              <w:t>片</w:t>
            </w:r>
          </w:p>
          <w:p>
            <w:pPr>
              <w:jc w:val="center"/>
              <w:rPr>
                <w:rFonts w:hint="eastAsia" w:ascii="宋体" w:hAnsi="宋体"/>
              </w:rPr>
            </w:pPr>
            <w:r>
              <w:rPr>
                <w:rFonts w:hint="eastAsia" w:ascii="宋体" w:hAnsi="宋体"/>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3686" w:type="dxa"/>
            <w:gridSpan w:val="6"/>
            <w:noWrap w:val="0"/>
            <w:vAlign w:val="center"/>
          </w:tcPr>
          <w:p>
            <w:pPr>
              <w:spacing w:line="360" w:lineRule="auto"/>
              <w:jc w:val="center"/>
              <w:rPr>
                <w:rFonts w:hint="eastAsia" w:ascii="宋体" w:hAnsi="宋体"/>
              </w:rPr>
            </w:pPr>
            <w:r>
              <w:rPr>
                <w:rFonts w:hint="eastAsia" w:ascii="宋体" w:hAnsi="宋体"/>
              </w:rPr>
              <w:t>拟申报何职业（工种）、等级</w:t>
            </w:r>
          </w:p>
        </w:tc>
        <w:tc>
          <w:tcPr>
            <w:tcW w:w="3680" w:type="dxa"/>
            <w:gridSpan w:val="4"/>
            <w:noWrap w:val="0"/>
            <w:vAlign w:val="center"/>
          </w:tcPr>
          <w:p>
            <w:pPr>
              <w:spacing w:line="360" w:lineRule="auto"/>
              <w:jc w:val="center"/>
              <w:rPr>
                <w:rFonts w:hint="eastAsia" w:ascii="宋体" w:hAnsi="宋体"/>
              </w:rPr>
            </w:pPr>
          </w:p>
        </w:tc>
        <w:tc>
          <w:tcPr>
            <w:tcW w:w="1990" w:type="dxa"/>
            <w:gridSpan w:val="2"/>
            <w:vMerge w:val="continue"/>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27" w:type="dxa"/>
            <w:gridSpan w:val="4"/>
            <w:noWrap w:val="0"/>
            <w:vAlign w:val="center"/>
          </w:tcPr>
          <w:p>
            <w:pPr>
              <w:spacing w:line="360" w:lineRule="auto"/>
              <w:jc w:val="center"/>
              <w:rPr>
                <w:rFonts w:hint="eastAsia" w:ascii="宋体" w:hAnsi="宋体"/>
              </w:rPr>
            </w:pPr>
            <w:r>
              <w:rPr>
                <w:rFonts w:hint="eastAsia" w:ascii="宋体" w:hAnsi="宋体"/>
              </w:rPr>
              <w:t>从事本职业年限</w:t>
            </w:r>
          </w:p>
        </w:tc>
        <w:tc>
          <w:tcPr>
            <w:tcW w:w="1559" w:type="dxa"/>
            <w:gridSpan w:val="2"/>
            <w:noWrap w:val="0"/>
            <w:vAlign w:val="center"/>
          </w:tcPr>
          <w:p>
            <w:pPr>
              <w:spacing w:line="360" w:lineRule="auto"/>
              <w:jc w:val="center"/>
              <w:rPr>
                <w:rFonts w:hint="eastAsia" w:ascii="宋体" w:hAnsi="宋体"/>
              </w:rPr>
            </w:pPr>
          </w:p>
        </w:tc>
        <w:tc>
          <w:tcPr>
            <w:tcW w:w="1418" w:type="dxa"/>
            <w:gridSpan w:val="2"/>
            <w:noWrap w:val="0"/>
            <w:vAlign w:val="center"/>
          </w:tcPr>
          <w:p>
            <w:pPr>
              <w:spacing w:line="360" w:lineRule="auto"/>
              <w:jc w:val="center"/>
              <w:rPr>
                <w:rFonts w:hint="eastAsia" w:ascii="宋体" w:hAnsi="宋体"/>
              </w:rPr>
            </w:pPr>
            <w:r>
              <w:rPr>
                <w:rFonts w:hint="eastAsia" w:ascii="宋体" w:hAnsi="宋体"/>
              </w:rPr>
              <w:t>联系电话</w:t>
            </w:r>
          </w:p>
        </w:tc>
        <w:tc>
          <w:tcPr>
            <w:tcW w:w="2262" w:type="dxa"/>
            <w:gridSpan w:val="2"/>
            <w:noWrap w:val="0"/>
            <w:vAlign w:val="center"/>
          </w:tcPr>
          <w:p>
            <w:pPr>
              <w:spacing w:line="360" w:lineRule="auto"/>
              <w:jc w:val="center"/>
              <w:rPr>
                <w:rFonts w:hint="eastAsia" w:ascii="宋体" w:hAnsi="宋体"/>
              </w:rPr>
            </w:pPr>
          </w:p>
        </w:tc>
        <w:tc>
          <w:tcPr>
            <w:tcW w:w="1990" w:type="dxa"/>
            <w:gridSpan w:val="2"/>
            <w:vMerge w:val="continue"/>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702" w:type="dxa"/>
            <w:gridSpan w:val="3"/>
            <w:noWrap w:val="0"/>
            <w:vAlign w:val="center"/>
          </w:tcPr>
          <w:p>
            <w:pPr>
              <w:spacing w:line="360" w:lineRule="auto"/>
              <w:jc w:val="center"/>
              <w:rPr>
                <w:rFonts w:hint="eastAsia" w:ascii="宋体" w:hAnsi="宋体"/>
              </w:rPr>
            </w:pPr>
            <w:r>
              <w:rPr>
                <w:rFonts w:hint="eastAsia" w:ascii="宋体" w:hAnsi="宋体"/>
              </w:rPr>
              <w:t>专业特长简述</w:t>
            </w:r>
          </w:p>
        </w:tc>
        <w:tc>
          <w:tcPr>
            <w:tcW w:w="5664" w:type="dxa"/>
            <w:gridSpan w:val="7"/>
            <w:noWrap w:val="0"/>
            <w:vAlign w:val="center"/>
          </w:tcPr>
          <w:p>
            <w:pPr>
              <w:spacing w:line="360" w:lineRule="auto"/>
              <w:jc w:val="center"/>
              <w:rPr>
                <w:rFonts w:hint="eastAsia" w:ascii="宋体" w:hAnsi="宋体"/>
              </w:rPr>
            </w:pPr>
          </w:p>
        </w:tc>
        <w:tc>
          <w:tcPr>
            <w:tcW w:w="1990" w:type="dxa"/>
            <w:gridSpan w:val="2"/>
            <w:vMerge w:val="continue"/>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56" w:type="dxa"/>
            <w:gridSpan w:val="12"/>
            <w:noWrap w:val="0"/>
            <w:vAlign w:val="center"/>
          </w:tcPr>
          <w:p>
            <w:pPr>
              <w:spacing w:line="360" w:lineRule="auto"/>
              <w:jc w:val="center"/>
              <w:rPr>
                <w:rFonts w:hint="eastAsia" w:ascii="宋体" w:hAnsi="宋体"/>
              </w:rPr>
            </w:pPr>
            <w:r>
              <w:rPr>
                <w:rFonts w:hint="eastAsia" w:ascii="宋体" w:hAnsi="宋体"/>
              </w:rPr>
              <w:t>主  要  学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6" w:type="dxa"/>
            <w:noWrap w:val="0"/>
            <w:vAlign w:val="center"/>
          </w:tcPr>
          <w:p>
            <w:pPr>
              <w:spacing w:line="360" w:lineRule="auto"/>
              <w:jc w:val="center"/>
              <w:rPr>
                <w:rFonts w:hint="eastAsia" w:ascii="宋体" w:hAnsi="宋体"/>
              </w:rPr>
            </w:pPr>
            <w:r>
              <w:rPr>
                <w:rFonts w:hint="eastAsia" w:ascii="宋体" w:hAnsi="宋体"/>
              </w:rPr>
              <w:t>起止时间</w:t>
            </w:r>
          </w:p>
        </w:tc>
        <w:tc>
          <w:tcPr>
            <w:tcW w:w="5267" w:type="dxa"/>
            <w:gridSpan w:val="8"/>
            <w:noWrap w:val="0"/>
            <w:vAlign w:val="center"/>
          </w:tcPr>
          <w:p>
            <w:pPr>
              <w:spacing w:line="360" w:lineRule="auto"/>
              <w:jc w:val="center"/>
              <w:rPr>
                <w:rFonts w:hint="eastAsia" w:ascii="宋体" w:hAnsi="宋体"/>
              </w:rPr>
            </w:pPr>
            <w:r>
              <w:rPr>
                <w:rFonts w:hint="eastAsia" w:ascii="宋体" w:hAnsi="宋体"/>
              </w:rPr>
              <w:t>何学校何专业毕 (</w:t>
            </w:r>
            <w:r>
              <w:rPr>
                <w:rFonts w:hint="eastAsia"/>
              </w:rPr>
              <w:t>（肄、结）</w:t>
            </w:r>
            <w:r>
              <w:rPr>
                <w:rFonts w:hint="eastAsia" w:ascii="宋体" w:hAnsi="宋体"/>
              </w:rPr>
              <w:t>业</w:t>
            </w:r>
          </w:p>
        </w:tc>
        <w:tc>
          <w:tcPr>
            <w:tcW w:w="1417" w:type="dxa"/>
            <w:gridSpan w:val="2"/>
            <w:noWrap w:val="0"/>
            <w:vAlign w:val="center"/>
          </w:tcPr>
          <w:p>
            <w:pPr>
              <w:spacing w:line="360" w:lineRule="auto"/>
              <w:jc w:val="center"/>
              <w:rPr>
                <w:rFonts w:hint="eastAsia" w:ascii="宋体" w:hAnsi="宋体"/>
              </w:rPr>
            </w:pPr>
            <w:r>
              <w:rPr>
                <w:rFonts w:hint="eastAsia" w:ascii="宋体" w:hAnsi="宋体"/>
              </w:rPr>
              <w:t>学历</w:t>
            </w:r>
          </w:p>
        </w:tc>
        <w:tc>
          <w:tcPr>
            <w:tcW w:w="1276" w:type="dxa"/>
            <w:noWrap w:val="0"/>
            <w:vAlign w:val="center"/>
          </w:tcPr>
          <w:p>
            <w:pPr>
              <w:spacing w:line="360" w:lineRule="auto"/>
              <w:jc w:val="center"/>
              <w:rPr>
                <w:rFonts w:hint="eastAsia" w:ascii="宋体" w:hAnsi="宋体"/>
              </w:rPr>
            </w:pPr>
            <w:r>
              <w:rPr>
                <w:rFonts w:hint="eastAsia" w:ascii="宋体" w:hAnsi="宋体"/>
              </w:rPr>
              <w:t>毕业证编号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396" w:type="dxa"/>
            <w:noWrap w:val="0"/>
            <w:vAlign w:val="center"/>
          </w:tcPr>
          <w:p>
            <w:pPr>
              <w:jc w:val="center"/>
              <w:rPr>
                <w:rFonts w:hint="eastAsia" w:ascii="宋体" w:hAnsi="宋体"/>
              </w:rPr>
            </w:pPr>
          </w:p>
        </w:tc>
        <w:tc>
          <w:tcPr>
            <w:tcW w:w="5267" w:type="dxa"/>
            <w:gridSpan w:val="8"/>
            <w:noWrap w:val="0"/>
            <w:vAlign w:val="center"/>
          </w:tcPr>
          <w:p>
            <w:pPr>
              <w:jc w:val="center"/>
              <w:rPr>
                <w:rFonts w:hint="eastAsia" w:ascii="宋体" w:hAnsi="宋体"/>
              </w:rPr>
            </w:pPr>
          </w:p>
        </w:tc>
        <w:tc>
          <w:tcPr>
            <w:tcW w:w="1417" w:type="dxa"/>
            <w:gridSpan w:val="2"/>
            <w:noWrap w:val="0"/>
            <w:vAlign w:val="center"/>
          </w:tcPr>
          <w:p>
            <w:pPr>
              <w:jc w:val="center"/>
              <w:rPr>
                <w:rFonts w:hint="eastAsia" w:ascii="宋体" w:hAnsi="宋体"/>
              </w:rPr>
            </w:pPr>
          </w:p>
        </w:tc>
        <w:tc>
          <w:tcPr>
            <w:tcW w:w="1276"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396" w:type="dxa"/>
            <w:noWrap w:val="0"/>
            <w:vAlign w:val="center"/>
          </w:tcPr>
          <w:p>
            <w:pPr>
              <w:jc w:val="center"/>
              <w:rPr>
                <w:rFonts w:hint="eastAsia" w:ascii="宋体" w:hAnsi="宋体"/>
              </w:rPr>
            </w:pPr>
          </w:p>
        </w:tc>
        <w:tc>
          <w:tcPr>
            <w:tcW w:w="5267" w:type="dxa"/>
            <w:gridSpan w:val="8"/>
            <w:noWrap w:val="0"/>
            <w:vAlign w:val="center"/>
          </w:tcPr>
          <w:p>
            <w:pPr>
              <w:jc w:val="center"/>
              <w:rPr>
                <w:rFonts w:hint="eastAsia" w:ascii="宋体" w:hAnsi="宋体"/>
              </w:rPr>
            </w:pPr>
          </w:p>
        </w:tc>
        <w:tc>
          <w:tcPr>
            <w:tcW w:w="1417" w:type="dxa"/>
            <w:gridSpan w:val="2"/>
            <w:noWrap w:val="0"/>
            <w:vAlign w:val="center"/>
          </w:tcPr>
          <w:p>
            <w:pPr>
              <w:jc w:val="center"/>
              <w:rPr>
                <w:rFonts w:hint="eastAsia" w:ascii="宋体" w:hAnsi="宋体"/>
              </w:rPr>
            </w:pPr>
          </w:p>
        </w:tc>
        <w:tc>
          <w:tcPr>
            <w:tcW w:w="1276"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396" w:type="dxa"/>
            <w:noWrap w:val="0"/>
            <w:vAlign w:val="center"/>
          </w:tcPr>
          <w:p>
            <w:pPr>
              <w:jc w:val="center"/>
              <w:rPr>
                <w:rFonts w:hint="eastAsia" w:ascii="宋体" w:hAnsi="宋体"/>
              </w:rPr>
            </w:pPr>
          </w:p>
        </w:tc>
        <w:tc>
          <w:tcPr>
            <w:tcW w:w="5267" w:type="dxa"/>
            <w:gridSpan w:val="8"/>
            <w:noWrap w:val="0"/>
            <w:vAlign w:val="center"/>
          </w:tcPr>
          <w:p>
            <w:pPr>
              <w:jc w:val="center"/>
              <w:rPr>
                <w:rFonts w:hint="eastAsia" w:ascii="宋体" w:hAnsi="宋体"/>
              </w:rPr>
            </w:pPr>
          </w:p>
        </w:tc>
        <w:tc>
          <w:tcPr>
            <w:tcW w:w="1417" w:type="dxa"/>
            <w:gridSpan w:val="2"/>
            <w:noWrap w:val="0"/>
            <w:vAlign w:val="center"/>
          </w:tcPr>
          <w:p>
            <w:pPr>
              <w:jc w:val="center"/>
              <w:rPr>
                <w:rFonts w:hint="eastAsia" w:ascii="宋体" w:hAnsi="宋体"/>
              </w:rPr>
            </w:pPr>
          </w:p>
        </w:tc>
        <w:tc>
          <w:tcPr>
            <w:tcW w:w="1276"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56" w:type="dxa"/>
            <w:gridSpan w:val="12"/>
            <w:noWrap w:val="0"/>
            <w:vAlign w:val="center"/>
          </w:tcPr>
          <w:p>
            <w:pPr>
              <w:spacing w:line="360" w:lineRule="auto"/>
              <w:jc w:val="center"/>
              <w:rPr>
                <w:rFonts w:hint="eastAsia" w:ascii="宋体" w:hAnsi="宋体"/>
              </w:rPr>
            </w:pPr>
            <w:r>
              <w:rPr>
                <w:rFonts w:hint="eastAsia" w:ascii="宋体" w:hAnsi="宋体"/>
              </w:rPr>
              <w:t>主   要   工   作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gridSpan w:val="2"/>
            <w:noWrap w:val="0"/>
            <w:vAlign w:val="center"/>
          </w:tcPr>
          <w:p>
            <w:pPr>
              <w:spacing w:line="360" w:lineRule="auto"/>
              <w:jc w:val="center"/>
              <w:rPr>
                <w:rFonts w:hint="eastAsia" w:ascii="宋体" w:hAnsi="宋体"/>
              </w:rPr>
            </w:pPr>
            <w:r>
              <w:rPr>
                <w:rFonts w:hint="eastAsia" w:ascii="宋体" w:hAnsi="宋体"/>
              </w:rPr>
              <w:t>起止时间</w:t>
            </w:r>
          </w:p>
        </w:tc>
        <w:tc>
          <w:tcPr>
            <w:tcW w:w="6662" w:type="dxa"/>
            <w:gridSpan w:val="9"/>
            <w:noWrap w:val="0"/>
            <w:vAlign w:val="center"/>
          </w:tcPr>
          <w:p>
            <w:pPr>
              <w:spacing w:line="360" w:lineRule="auto"/>
              <w:jc w:val="center"/>
              <w:rPr>
                <w:rFonts w:hint="eastAsia" w:ascii="宋体" w:hAnsi="宋体"/>
              </w:rPr>
            </w:pPr>
            <w:r>
              <w:rPr>
                <w:rFonts w:hint="eastAsia" w:ascii="宋体" w:hAnsi="宋体"/>
              </w:rPr>
              <w:t>何单位从事何职业（工种）工作、任何职务</w:t>
            </w:r>
          </w:p>
        </w:tc>
        <w:tc>
          <w:tcPr>
            <w:tcW w:w="1276" w:type="dxa"/>
            <w:noWrap w:val="0"/>
            <w:vAlign w:val="center"/>
          </w:tcPr>
          <w:p>
            <w:pPr>
              <w:spacing w:line="360" w:lineRule="auto"/>
              <w:jc w:val="center"/>
              <w:rPr>
                <w:rFonts w:hint="eastAsia" w:ascii="宋体" w:hAnsi="宋体"/>
              </w:rPr>
            </w:pPr>
            <w:r>
              <w:rPr>
                <w:rFonts w:hint="eastAsia" w:ascii="宋体" w:hAnsi="宋体"/>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gridSpan w:val="2"/>
            <w:noWrap w:val="0"/>
            <w:vAlign w:val="center"/>
          </w:tcPr>
          <w:p>
            <w:pPr>
              <w:spacing w:line="360" w:lineRule="auto"/>
              <w:jc w:val="center"/>
              <w:rPr>
                <w:rFonts w:hint="eastAsia" w:ascii="宋体" w:hAnsi="宋体"/>
              </w:rPr>
            </w:pPr>
          </w:p>
        </w:tc>
        <w:tc>
          <w:tcPr>
            <w:tcW w:w="6662" w:type="dxa"/>
            <w:gridSpan w:val="9"/>
            <w:noWrap w:val="0"/>
            <w:vAlign w:val="center"/>
          </w:tcPr>
          <w:p>
            <w:pPr>
              <w:spacing w:line="360" w:lineRule="auto"/>
              <w:jc w:val="center"/>
              <w:rPr>
                <w:rFonts w:hint="eastAsia" w:ascii="宋体" w:hAnsi="宋体"/>
              </w:rPr>
            </w:pPr>
          </w:p>
        </w:tc>
        <w:tc>
          <w:tcPr>
            <w:tcW w:w="1276" w:type="dxa"/>
            <w:noWrap w:val="0"/>
            <w:vAlign w:val="center"/>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gridSpan w:val="2"/>
            <w:noWrap w:val="0"/>
            <w:vAlign w:val="center"/>
          </w:tcPr>
          <w:p>
            <w:pPr>
              <w:spacing w:line="360" w:lineRule="auto"/>
              <w:jc w:val="center"/>
              <w:rPr>
                <w:rFonts w:hint="eastAsia" w:ascii="宋体" w:hAnsi="宋体"/>
              </w:rPr>
            </w:pPr>
          </w:p>
        </w:tc>
        <w:tc>
          <w:tcPr>
            <w:tcW w:w="6662" w:type="dxa"/>
            <w:gridSpan w:val="9"/>
            <w:noWrap w:val="0"/>
            <w:vAlign w:val="center"/>
          </w:tcPr>
          <w:p>
            <w:pPr>
              <w:spacing w:line="360" w:lineRule="auto"/>
              <w:jc w:val="center"/>
              <w:rPr>
                <w:rFonts w:hint="eastAsia" w:ascii="宋体" w:hAnsi="宋体"/>
              </w:rPr>
            </w:pPr>
          </w:p>
        </w:tc>
        <w:tc>
          <w:tcPr>
            <w:tcW w:w="1276" w:type="dxa"/>
            <w:noWrap w:val="0"/>
            <w:vAlign w:val="center"/>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gridSpan w:val="2"/>
            <w:noWrap w:val="0"/>
            <w:vAlign w:val="center"/>
          </w:tcPr>
          <w:p>
            <w:pPr>
              <w:spacing w:line="360" w:lineRule="auto"/>
              <w:jc w:val="center"/>
              <w:rPr>
                <w:rFonts w:hint="eastAsia" w:ascii="宋体" w:hAnsi="宋体"/>
              </w:rPr>
            </w:pPr>
          </w:p>
        </w:tc>
        <w:tc>
          <w:tcPr>
            <w:tcW w:w="6662" w:type="dxa"/>
            <w:gridSpan w:val="9"/>
            <w:noWrap w:val="0"/>
            <w:vAlign w:val="center"/>
          </w:tcPr>
          <w:p>
            <w:pPr>
              <w:spacing w:line="360" w:lineRule="auto"/>
              <w:jc w:val="center"/>
              <w:rPr>
                <w:rFonts w:hint="eastAsia" w:ascii="宋体" w:hAnsi="宋体"/>
              </w:rPr>
            </w:pPr>
          </w:p>
        </w:tc>
        <w:tc>
          <w:tcPr>
            <w:tcW w:w="1276" w:type="dxa"/>
            <w:noWrap w:val="0"/>
            <w:vAlign w:val="center"/>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gridSpan w:val="2"/>
            <w:noWrap w:val="0"/>
            <w:vAlign w:val="center"/>
          </w:tcPr>
          <w:p>
            <w:pPr>
              <w:spacing w:line="360" w:lineRule="auto"/>
              <w:jc w:val="center"/>
              <w:rPr>
                <w:rFonts w:hint="eastAsia" w:ascii="宋体" w:hAnsi="宋体"/>
              </w:rPr>
            </w:pPr>
          </w:p>
        </w:tc>
        <w:tc>
          <w:tcPr>
            <w:tcW w:w="6662" w:type="dxa"/>
            <w:gridSpan w:val="9"/>
            <w:noWrap w:val="0"/>
            <w:vAlign w:val="center"/>
          </w:tcPr>
          <w:p>
            <w:pPr>
              <w:spacing w:line="360" w:lineRule="auto"/>
              <w:jc w:val="center"/>
              <w:rPr>
                <w:rFonts w:hint="eastAsia" w:ascii="宋体" w:hAnsi="宋体"/>
              </w:rPr>
            </w:pPr>
          </w:p>
        </w:tc>
        <w:tc>
          <w:tcPr>
            <w:tcW w:w="1276" w:type="dxa"/>
            <w:noWrap w:val="0"/>
            <w:vAlign w:val="center"/>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gridSpan w:val="2"/>
            <w:noWrap w:val="0"/>
            <w:vAlign w:val="center"/>
          </w:tcPr>
          <w:p>
            <w:pPr>
              <w:spacing w:line="360" w:lineRule="auto"/>
              <w:jc w:val="center"/>
              <w:rPr>
                <w:rFonts w:hint="eastAsia" w:ascii="宋体" w:hAnsi="宋体"/>
              </w:rPr>
            </w:pPr>
          </w:p>
        </w:tc>
        <w:tc>
          <w:tcPr>
            <w:tcW w:w="6662" w:type="dxa"/>
            <w:gridSpan w:val="9"/>
            <w:noWrap w:val="0"/>
            <w:vAlign w:val="center"/>
          </w:tcPr>
          <w:p>
            <w:pPr>
              <w:spacing w:line="360" w:lineRule="auto"/>
              <w:jc w:val="center"/>
              <w:rPr>
                <w:rFonts w:hint="eastAsia" w:ascii="宋体" w:hAnsi="宋体"/>
              </w:rPr>
            </w:pPr>
          </w:p>
        </w:tc>
        <w:tc>
          <w:tcPr>
            <w:tcW w:w="1276" w:type="dxa"/>
            <w:noWrap w:val="0"/>
            <w:vAlign w:val="center"/>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18" w:type="dxa"/>
            <w:gridSpan w:val="2"/>
            <w:vMerge w:val="restart"/>
            <w:tcBorders>
              <w:right w:val="nil"/>
            </w:tcBorders>
            <w:noWrap w:val="0"/>
            <w:vAlign w:val="center"/>
          </w:tcPr>
          <w:p>
            <w:pPr>
              <w:jc w:val="center"/>
              <w:rPr>
                <w:rFonts w:hint="eastAsia" w:ascii="宋体" w:hAnsi="宋体"/>
              </w:rPr>
            </w:pPr>
            <w:r>
              <w:rPr>
                <w:rFonts w:hint="eastAsia" w:ascii="宋体" w:hAnsi="宋体"/>
              </w:rPr>
              <w:t>取得职业(工种)职业资格证书、专业技术职称情况</w:t>
            </w:r>
          </w:p>
        </w:tc>
        <w:tc>
          <w:tcPr>
            <w:tcW w:w="1614" w:type="dxa"/>
            <w:gridSpan w:val="3"/>
            <w:noWrap w:val="0"/>
            <w:vAlign w:val="center"/>
          </w:tcPr>
          <w:p>
            <w:pPr>
              <w:spacing w:line="360" w:lineRule="auto"/>
              <w:jc w:val="center"/>
              <w:rPr>
                <w:rFonts w:hint="eastAsia" w:ascii="宋体" w:hAnsi="宋体"/>
              </w:rPr>
            </w:pPr>
            <w:r>
              <w:rPr>
                <w:rFonts w:hint="eastAsia" w:ascii="宋体" w:hAnsi="宋体"/>
              </w:rPr>
              <w:t>名称</w:t>
            </w:r>
          </w:p>
        </w:tc>
        <w:tc>
          <w:tcPr>
            <w:tcW w:w="796" w:type="dxa"/>
            <w:gridSpan w:val="2"/>
            <w:noWrap w:val="0"/>
            <w:vAlign w:val="center"/>
          </w:tcPr>
          <w:p>
            <w:pPr>
              <w:spacing w:line="360" w:lineRule="auto"/>
              <w:jc w:val="center"/>
              <w:rPr>
                <w:rFonts w:hint="eastAsia" w:ascii="宋体" w:hAnsi="宋体"/>
              </w:rPr>
            </w:pPr>
            <w:r>
              <w:rPr>
                <w:rFonts w:hint="eastAsia" w:ascii="宋体" w:hAnsi="宋体"/>
              </w:rPr>
              <w:t>等级</w:t>
            </w:r>
          </w:p>
        </w:tc>
        <w:tc>
          <w:tcPr>
            <w:tcW w:w="2835" w:type="dxa"/>
            <w:gridSpan w:val="2"/>
            <w:tcBorders>
              <w:left w:val="nil"/>
            </w:tcBorders>
            <w:noWrap w:val="0"/>
            <w:vAlign w:val="center"/>
          </w:tcPr>
          <w:p>
            <w:pPr>
              <w:spacing w:line="360" w:lineRule="auto"/>
              <w:jc w:val="center"/>
              <w:rPr>
                <w:rFonts w:hint="eastAsia" w:ascii="宋体" w:hAnsi="宋体"/>
              </w:rPr>
            </w:pPr>
            <w:r>
              <w:rPr>
                <w:rFonts w:hint="eastAsia" w:ascii="宋体" w:hAnsi="宋体"/>
              </w:rPr>
              <w:t>发证单位</w:t>
            </w:r>
          </w:p>
        </w:tc>
        <w:tc>
          <w:tcPr>
            <w:tcW w:w="1417" w:type="dxa"/>
            <w:gridSpan w:val="2"/>
            <w:tcBorders>
              <w:left w:val="nil"/>
            </w:tcBorders>
            <w:noWrap w:val="0"/>
            <w:vAlign w:val="center"/>
          </w:tcPr>
          <w:p>
            <w:pPr>
              <w:spacing w:line="360" w:lineRule="auto"/>
              <w:jc w:val="center"/>
              <w:rPr>
                <w:rFonts w:hint="eastAsia" w:ascii="宋体" w:hAnsi="宋体"/>
              </w:rPr>
            </w:pPr>
            <w:r>
              <w:rPr>
                <w:rFonts w:hint="eastAsia" w:ascii="宋体" w:hAnsi="宋体"/>
              </w:rPr>
              <w:t>证书编号</w:t>
            </w:r>
          </w:p>
        </w:tc>
        <w:tc>
          <w:tcPr>
            <w:tcW w:w="1276" w:type="dxa"/>
            <w:noWrap w:val="0"/>
            <w:vAlign w:val="center"/>
          </w:tcPr>
          <w:p>
            <w:pPr>
              <w:spacing w:line="360" w:lineRule="auto"/>
              <w:jc w:val="center"/>
              <w:rPr>
                <w:rFonts w:hint="eastAsia" w:ascii="宋体" w:hAnsi="宋体"/>
              </w:rPr>
            </w:pPr>
            <w:r>
              <w:rPr>
                <w:rFonts w:hint="eastAsia" w:ascii="宋体" w:hAnsi="宋体"/>
              </w:rPr>
              <w:t>取证时间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18" w:type="dxa"/>
            <w:gridSpan w:val="2"/>
            <w:vMerge w:val="continue"/>
            <w:tcBorders>
              <w:right w:val="nil"/>
            </w:tcBorders>
            <w:noWrap w:val="0"/>
            <w:vAlign w:val="center"/>
          </w:tcPr>
          <w:p>
            <w:pPr>
              <w:spacing w:line="360" w:lineRule="auto"/>
              <w:jc w:val="center"/>
              <w:rPr>
                <w:rFonts w:hint="eastAsia" w:ascii="宋体" w:hAnsi="宋体"/>
              </w:rPr>
            </w:pPr>
          </w:p>
        </w:tc>
        <w:tc>
          <w:tcPr>
            <w:tcW w:w="1614" w:type="dxa"/>
            <w:gridSpan w:val="3"/>
            <w:noWrap w:val="0"/>
            <w:vAlign w:val="center"/>
          </w:tcPr>
          <w:p>
            <w:pPr>
              <w:spacing w:line="360" w:lineRule="auto"/>
              <w:jc w:val="center"/>
              <w:rPr>
                <w:rFonts w:hint="eastAsia" w:ascii="宋体" w:hAnsi="宋体"/>
              </w:rPr>
            </w:pPr>
          </w:p>
        </w:tc>
        <w:tc>
          <w:tcPr>
            <w:tcW w:w="796" w:type="dxa"/>
            <w:gridSpan w:val="2"/>
            <w:noWrap w:val="0"/>
            <w:vAlign w:val="center"/>
          </w:tcPr>
          <w:p>
            <w:pPr>
              <w:spacing w:line="360" w:lineRule="auto"/>
              <w:jc w:val="center"/>
              <w:rPr>
                <w:rFonts w:hint="eastAsia" w:ascii="宋体" w:hAnsi="宋体"/>
              </w:rPr>
            </w:pPr>
          </w:p>
        </w:tc>
        <w:tc>
          <w:tcPr>
            <w:tcW w:w="2835" w:type="dxa"/>
            <w:gridSpan w:val="2"/>
            <w:tcBorders>
              <w:left w:val="nil"/>
            </w:tcBorders>
            <w:noWrap w:val="0"/>
            <w:vAlign w:val="center"/>
          </w:tcPr>
          <w:p>
            <w:pPr>
              <w:spacing w:line="360" w:lineRule="auto"/>
              <w:jc w:val="center"/>
              <w:rPr>
                <w:rFonts w:hint="eastAsia" w:ascii="宋体" w:hAnsi="宋体"/>
              </w:rPr>
            </w:pPr>
          </w:p>
        </w:tc>
        <w:tc>
          <w:tcPr>
            <w:tcW w:w="1417" w:type="dxa"/>
            <w:gridSpan w:val="2"/>
            <w:tcBorders>
              <w:left w:val="nil"/>
            </w:tcBorders>
            <w:noWrap w:val="0"/>
            <w:vAlign w:val="center"/>
          </w:tcPr>
          <w:p>
            <w:pPr>
              <w:spacing w:line="360" w:lineRule="auto"/>
              <w:jc w:val="center"/>
              <w:rPr>
                <w:rFonts w:hint="eastAsia" w:ascii="宋体" w:hAnsi="宋体"/>
              </w:rPr>
            </w:pPr>
          </w:p>
        </w:tc>
        <w:tc>
          <w:tcPr>
            <w:tcW w:w="1276" w:type="dxa"/>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18" w:type="dxa"/>
            <w:gridSpan w:val="2"/>
            <w:vMerge w:val="continue"/>
            <w:tcBorders>
              <w:right w:val="nil"/>
            </w:tcBorders>
            <w:noWrap w:val="0"/>
            <w:vAlign w:val="center"/>
          </w:tcPr>
          <w:p>
            <w:pPr>
              <w:spacing w:line="360" w:lineRule="auto"/>
              <w:jc w:val="center"/>
              <w:rPr>
                <w:rFonts w:hint="eastAsia" w:ascii="宋体" w:hAnsi="宋体"/>
              </w:rPr>
            </w:pPr>
          </w:p>
        </w:tc>
        <w:tc>
          <w:tcPr>
            <w:tcW w:w="1614" w:type="dxa"/>
            <w:gridSpan w:val="3"/>
            <w:noWrap w:val="0"/>
            <w:vAlign w:val="center"/>
          </w:tcPr>
          <w:p>
            <w:pPr>
              <w:spacing w:line="360" w:lineRule="auto"/>
              <w:jc w:val="center"/>
              <w:rPr>
                <w:rFonts w:hint="eastAsia" w:ascii="宋体" w:hAnsi="宋体"/>
              </w:rPr>
            </w:pPr>
          </w:p>
        </w:tc>
        <w:tc>
          <w:tcPr>
            <w:tcW w:w="796" w:type="dxa"/>
            <w:gridSpan w:val="2"/>
            <w:noWrap w:val="0"/>
            <w:vAlign w:val="center"/>
          </w:tcPr>
          <w:p>
            <w:pPr>
              <w:spacing w:line="360" w:lineRule="auto"/>
              <w:jc w:val="center"/>
              <w:rPr>
                <w:rFonts w:hint="eastAsia" w:ascii="宋体" w:hAnsi="宋体"/>
              </w:rPr>
            </w:pPr>
          </w:p>
        </w:tc>
        <w:tc>
          <w:tcPr>
            <w:tcW w:w="2835" w:type="dxa"/>
            <w:gridSpan w:val="2"/>
            <w:tcBorders>
              <w:left w:val="nil"/>
            </w:tcBorders>
            <w:noWrap w:val="0"/>
            <w:vAlign w:val="center"/>
          </w:tcPr>
          <w:p>
            <w:pPr>
              <w:spacing w:line="360" w:lineRule="auto"/>
              <w:jc w:val="center"/>
              <w:rPr>
                <w:rFonts w:hint="eastAsia" w:ascii="宋体" w:hAnsi="宋体"/>
              </w:rPr>
            </w:pPr>
          </w:p>
        </w:tc>
        <w:tc>
          <w:tcPr>
            <w:tcW w:w="1417" w:type="dxa"/>
            <w:gridSpan w:val="2"/>
            <w:tcBorders>
              <w:left w:val="nil"/>
            </w:tcBorders>
            <w:noWrap w:val="0"/>
            <w:vAlign w:val="center"/>
          </w:tcPr>
          <w:p>
            <w:pPr>
              <w:spacing w:line="360" w:lineRule="auto"/>
              <w:jc w:val="center"/>
              <w:rPr>
                <w:rFonts w:hint="eastAsia" w:ascii="宋体" w:hAnsi="宋体"/>
              </w:rPr>
            </w:pPr>
          </w:p>
        </w:tc>
        <w:tc>
          <w:tcPr>
            <w:tcW w:w="1276" w:type="dxa"/>
            <w:noWrap w:val="0"/>
            <w:vAlign w:val="center"/>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18" w:type="dxa"/>
            <w:gridSpan w:val="2"/>
            <w:vMerge w:val="continue"/>
            <w:tcBorders>
              <w:right w:val="nil"/>
            </w:tcBorders>
            <w:noWrap w:val="0"/>
            <w:vAlign w:val="center"/>
          </w:tcPr>
          <w:p>
            <w:pPr>
              <w:spacing w:line="360" w:lineRule="auto"/>
              <w:jc w:val="center"/>
              <w:rPr>
                <w:rFonts w:hint="eastAsia" w:ascii="宋体" w:hAnsi="宋体"/>
              </w:rPr>
            </w:pPr>
          </w:p>
        </w:tc>
        <w:tc>
          <w:tcPr>
            <w:tcW w:w="1614" w:type="dxa"/>
            <w:gridSpan w:val="3"/>
            <w:noWrap w:val="0"/>
            <w:vAlign w:val="center"/>
          </w:tcPr>
          <w:p>
            <w:pPr>
              <w:spacing w:line="360" w:lineRule="auto"/>
              <w:jc w:val="center"/>
              <w:rPr>
                <w:rFonts w:hint="eastAsia" w:ascii="宋体" w:hAnsi="宋体"/>
              </w:rPr>
            </w:pPr>
          </w:p>
        </w:tc>
        <w:tc>
          <w:tcPr>
            <w:tcW w:w="796" w:type="dxa"/>
            <w:gridSpan w:val="2"/>
            <w:noWrap w:val="0"/>
            <w:vAlign w:val="center"/>
          </w:tcPr>
          <w:p>
            <w:pPr>
              <w:spacing w:line="360" w:lineRule="auto"/>
              <w:jc w:val="center"/>
              <w:rPr>
                <w:rFonts w:hint="eastAsia" w:ascii="宋体" w:hAnsi="宋体"/>
              </w:rPr>
            </w:pPr>
          </w:p>
        </w:tc>
        <w:tc>
          <w:tcPr>
            <w:tcW w:w="2835" w:type="dxa"/>
            <w:gridSpan w:val="2"/>
            <w:tcBorders>
              <w:left w:val="nil"/>
            </w:tcBorders>
            <w:noWrap w:val="0"/>
            <w:vAlign w:val="center"/>
          </w:tcPr>
          <w:p>
            <w:pPr>
              <w:spacing w:line="360" w:lineRule="auto"/>
              <w:jc w:val="center"/>
              <w:rPr>
                <w:rFonts w:hint="eastAsia" w:ascii="宋体" w:hAnsi="宋体"/>
              </w:rPr>
            </w:pPr>
          </w:p>
        </w:tc>
        <w:tc>
          <w:tcPr>
            <w:tcW w:w="1417" w:type="dxa"/>
            <w:gridSpan w:val="2"/>
            <w:tcBorders>
              <w:left w:val="nil"/>
            </w:tcBorders>
            <w:noWrap w:val="0"/>
            <w:vAlign w:val="center"/>
          </w:tcPr>
          <w:p>
            <w:pPr>
              <w:spacing w:line="360" w:lineRule="auto"/>
              <w:jc w:val="center"/>
              <w:rPr>
                <w:rFonts w:hint="eastAsia" w:ascii="宋体" w:hAnsi="宋体"/>
              </w:rPr>
            </w:pPr>
          </w:p>
        </w:tc>
        <w:tc>
          <w:tcPr>
            <w:tcW w:w="1276" w:type="dxa"/>
            <w:noWrap w:val="0"/>
            <w:vAlign w:val="center"/>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18" w:type="dxa"/>
            <w:gridSpan w:val="2"/>
            <w:vMerge w:val="restart"/>
            <w:noWrap w:val="0"/>
            <w:vAlign w:val="center"/>
          </w:tcPr>
          <w:p>
            <w:pPr>
              <w:jc w:val="center"/>
              <w:rPr>
                <w:rFonts w:hint="eastAsia" w:ascii="宋体" w:hAnsi="宋体"/>
              </w:rPr>
            </w:pPr>
            <w:r>
              <w:rPr>
                <w:rFonts w:hint="eastAsia" w:ascii="宋体" w:hAnsi="宋体"/>
              </w:rPr>
              <w:t>高新技术培训考核情况</w:t>
            </w:r>
          </w:p>
        </w:tc>
        <w:tc>
          <w:tcPr>
            <w:tcW w:w="1614" w:type="dxa"/>
            <w:gridSpan w:val="3"/>
            <w:noWrap w:val="0"/>
            <w:vAlign w:val="center"/>
          </w:tcPr>
          <w:p>
            <w:pPr>
              <w:spacing w:line="360" w:lineRule="auto"/>
              <w:jc w:val="center"/>
              <w:rPr>
                <w:rFonts w:hint="eastAsia" w:ascii="宋体" w:hAnsi="宋体"/>
              </w:rPr>
            </w:pPr>
            <w:r>
              <w:rPr>
                <w:rFonts w:hint="eastAsia" w:ascii="宋体" w:hAnsi="宋体"/>
              </w:rPr>
              <w:t>科目</w:t>
            </w:r>
          </w:p>
        </w:tc>
        <w:tc>
          <w:tcPr>
            <w:tcW w:w="796" w:type="dxa"/>
            <w:gridSpan w:val="2"/>
            <w:noWrap w:val="0"/>
            <w:vAlign w:val="center"/>
          </w:tcPr>
          <w:p>
            <w:pPr>
              <w:spacing w:line="360" w:lineRule="auto"/>
              <w:jc w:val="center"/>
              <w:rPr>
                <w:rFonts w:hint="eastAsia" w:ascii="宋体" w:hAnsi="宋体"/>
              </w:rPr>
            </w:pPr>
            <w:r>
              <w:rPr>
                <w:rFonts w:hint="eastAsia" w:ascii="宋体" w:hAnsi="宋体"/>
              </w:rPr>
              <w:t>成绩</w:t>
            </w:r>
          </w:p>
        </w:tc>
        <w:tc>
          <w:tcPr>
            <w:tcW w:w="4252" w:type="dxa"/>
            <w:gridSpan w:val="4"/>
            <w:noWrap w:val="0"/>
            <w:vAlign w:val="center"/>
          </w:tcPr>
          <w:p>
            <w:pPr>
              <w:spacing w:line="360" w:lineRule="auto"/>
              <w:jc w:val="center"/>
              <w:rPr>
                <w:rFonts w:hint="eastAsia" w:ascii="宋体" w:hAnsi="宋体"/>
              </w:rPr>
            </w:pPr>
            <w:r>
              <w:rPr>
                <w:rFonts w:hint="eastAsia" w:ascii="宋体" w:hAnsi="宋体"/>
              </w:rPr>
              <w:t>发证单位</w:t>
            </w:r>
          </w:p>
        </w:tc>
        <w:tc>
          <w:tcPr>
            <w:tcW w:w="1276" w:type="dxa"/>
            <w:noWrap w:val="0"/>
            <w:vAlign w:val="center"/>
          </w:tcPr>
          <w:p>
            <w:pPr>
              <w:spacing w:line="360" w:lineRule="auto"/>
              <w:jc w:val="center"/>
              <w:rPr>
                <w:rFonts w:hint="eastAsia" w:ascii="宋体" w:hAnsi="宋体"/>
              </w:rPr>
            </w:pPr>
            <w:r>
              <w:rPr>
                <w:rFonts w:hint="eastAsia" w:ascii="宋体" w:hAnsi="宋体"/>
              </w:rPr>
              <w:t>取证时间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18" w:type="dxa"/>
            <w:gridSpan w:val="2"/>
            <w:vMerge w:val="continue"/>
            <w:noWrap w:val="0"/>
            <w:vAlign w:val="center"/>
          </w:tcPr>
          <w:p>
            <w:pPr>
              <w:spacing w:line="360" w:lineRule="auto"/>
              <w:jc w:val="center"/>
              <w:rPr>
                <w:rFonts w:hint="eastAsia" w:ascii="宋体" w:hAnsi="宋体"/>
              </w:rPr>
            </w:pPr>
          </w:p>
        </w:tc>
        <w:tc>
          <w:tcPr>
            <w:tcW w:w="1614" w:type="dxa"/>
            <w:gridSpan w:val="3"/>
            <w:noWrap w:val="0"/>
            <w:vAlign w:val="center"/>
          </w:tcPr>
          <w:p>
            <w:pPr>
              <w:spacing w:line="360" w:lineRule="auto"/>
              <w:jc w:val="center"/>
              <w:rPr>
                <w:rFonts w:hint="eastAsia" w:ascii="宋体" w:hAnsi="宋体"/>
              </w:rPr>
            </w:pPr>
          </w:p>
        </w:tc>
        <w:tc>
          <w:tcPr>
            <w:tcW w:w="796" w:type="dxa"/>
            <w:gridSpan w:val="2"/>
            <w:noWrap w:val="0"/>
            <w:vAlign w:val="center"/>
          </w:tcPr>
          <w:p>
            <w:pPr>
              <w:spacing w:line="360" w:lineRule="auto"/>
              <w:jc w:val="center"/>
              <w:rPr>
                <w:rFonts w:hint="eastAsia" w:ascii="宋体" w:hAnsi="宋体"/>
              </w:rPr>
            </w:pPr>
          </w:p>
        </w:tc>
        <w:tc>
          <w:tcPr>
            <w:tcW w:w="4252" w:type="dxa"/>
            <w:gridSpan w:val="4"/>
            <w:noWrap w:val="0"/>
            <w:vAlign w:val="center"/>
          </w:tcPr>
          <w:p>
            <w:pPr>
              <w:spacing w:line="360" w:lineRule="auto"/>
              <w:jc w:val="center"/>
              <w:rPr>
                <w:rFonts w:hint="eastAsia" w:ascii="宋体" w:hAnsi="宋体"/>
              </w:rPr>
            </w:pPr>
          </w:p>
        </w:tc>
        <w:tc>
          <w:tcPr>
            <w:tcW w:w="1276" w:type="dxa"/>
            <w:noWrap w:val="0"/>
            <w:vAlign w:val="center"/>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18" w:type="dxa"/>
            <w:gridSpan w:val="2"/>
            <w:vMerge w:val="continue"/>
            <w:noWrap w:val="0"/>
            <w:vAlign w:val="center"/>
          </w:tcPr>
          <w:p>
            <w:pPr>
              <w:spacing w:line="360" w:lineRule="auto"/>
              <w:jc w:val="center"/>
              <w:rPr>
                <w:rFonts w:hint="eastAsia" w:ascii="宋体" w:hAnsi="宋体"/>
              </w:rPr>
            </w:pPr>
          </w:p>
        </w:tc>
        <w:tc>
          <w:tcPr>
            <w:tcW w:w="1614" w:type="dxa"/>
            <w:gridSpan w:val="3"/>
            <w:noWrap w:val="0"/>
            <w:vAlign w:val="center"/>
          </w:tcPr>
          <w:p>
            <w:pPr>
              <w:spacing w:line="360" w:lineRule="auto"/>
              <w:jc w:val="center"/>
              <w:rPr>
                <w:rFonts w:hint="eastAsia" w:ascii="宋体" w:hAnsi="宋体"/>
              </w:rPr>
            </w:pPr>
          </w:p>
        </w:tc>
        <w:tc>
          <w:tcPr>
            <w:tcW w:w="796" w:type="dxa"/>
            <w:gridSpan w:val="2"/>
            <w:noWrap w:val="0"/>
            <w:vAlign w:val="center"/>
          </w:tcPr>
          <w:p>
            <w:pPr>
              <w:spacing w:line="360" w:lineRule="auto"/>
              <w:jc w:val="center"/>
              <w:rPr>
                <w:rFonts w:hint="eastAsia" w:ascii="宋体" w:hAnsi="宋体"/>
              </w:rPr>
            </w:pPr>
          </w:p>
        </w:tc>
        <w:tc>
          <w:tcPr>
            <w:tcW w:w="4252" w:type="dxa"/>
            <w:gridSpan w:val="4"/>
            <w:noWrap w:val="0"/>
            <w:vAlign w:val="center"/>
          </w:tcPr>
          <w:p>
            <w:pPr>
              <w:spacing w:line="360" w:lineRule="auto"/>
              <w:jc w:val="center"/>
              <w:rPr>
                <w:rFonts w:hint="eastAsia" w:ascii="宋体" w:hAnsi="宋体"/>
              </w:rPr>
            </w:pPr>
          </w:p>
        </w:tc>
        <w:tc>
          <w:tcPr>
            <w:tcW w:w="1276" w:type="dxa"/>
            <w:noWrap w:val="0"/>
            <w:vAlign w:val="center"/>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18" w:type="dxa"/>
            <w:gridSpan w:val="2"/>
            <w:vMerge w:val="continue"/>
            <w:noWrap w:val="0"/>
            <w:vAlign w:val="center"/>
          </w:tcPr>
          <w:p>
            <w:pPr>
              <w:spacing w:line="360" w:lineRule="auto"/>
              <w:jc w:val="center"/>
              <w:rPr>
                <w:rFonts w:hint="eastAsia" w:ascii="宋体" w:hAnsi="宋体"/>
              </w:rPr>
            </w:pPr>
          </w:p>
        </w:tc>
        <w:tc>
          <w:tcPr>
            <w:tcW w:w="1614" w:type="dxa"/>
            <w:gridSpan w:val="3"/>
            <w:noWrap w:val="0"/>
            <w:vAlign w:val="center"/>
          </w:tcPr>
          <w:p>
            <w:pPr>
              <w:spacing w:line="360" w:lineRule="auto"/>
              <w:jc w:val="center"/>
              <w:rPr>
                <w:rFonts w:hint="eastAsia" w:ascii="宋体" w:hAnsi="宋体"/>
              </w:rPr>
            </w:pPr>
          </w:p>
        </w:tc>
        <w:tc>
          <w:tcPr>
            <w:tcW w:w="796" w:type="dxa"/>
            <w:gridSpan w:val="2"/>
            <w:noWrap w:val="0"/>
            <w:vAlign w:val="center"/>
          </w:tcPr>
          <w:p>
            <w:pPr>
              <w:spacing w:line="360" w:lineRule="auto"/>
              <w:jc w:val="center"/>
              <w:rPr>
                <w:rFonts w:hint="eastAsia" w:ascii="宋体" w:hAnsi="宋体"/>
              </w:rPr>
            </w:pPr>
          </w:p>
        </w:tc>
        <w:tc>
          <w:tcPr>
            <w:tcW w:w="4252" w:type="dxa"/>
            <w:gridSpan w:val="4"/>
            <w:noWrap w:val="0"/>
            <w:vAlign w:val="center"/>
          </w:tcPr>
          <w:p>
            <w:pPr>
              <w:spacing w:line="360" w:lineRule="auto"/>
              <w:jc w:val="center"/>
              <w:rPr>
                <w:rFonts w:hint="eastAsia" w:ascii="宋体" w:hAnsi="宋体"/>
              </w:rPr>
            </w:pPr>
          </w:p>
        </w:tc>
        <w:tc>
          <w:tcPr>
            <w:tcW w:w="1276" w:type="dxa"/>
            <w:noWrap w:val="0"/>
            <w:vAlign w:val="center"/>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18" w:type="dxa"/>
            <w:gridSpan w:val="2"/>
            <w:vMerge w:val="continue"/>
            <w:noWrap w:val="0"/>
            <w:vAlign w:val="center"/>
          </w:tcPr>
          <w:p>
            <w:pPr>
              <w:spacing w:line="360" w:lineRule="auto"/>
              <w:jc w:val="center"/>
              <w:rPr>
                <w:rFonts w:hint="eastAsia" w:ascii="宋体" w:hAnsi="宋体"/>
              </w:rPr>
            </w:pPr>
          </w:p>
        </w:tc>
        <w:tc>
          <w:tcPr>
            <w:tcW w:w="1614" w:type="dxa"/>
            <w:gridSpan w:val="3"/>
            <w:noWrap w:val="0"/>
            <w:vAlign w:val="center"/>
          </w:tcPr>
          <w:p>
            <w:pPr>
              <w:spacing w:line="360" w:lineRule="auto"/>
              <w:jc w:val="center"/>
              <w:rPr>
                <w:rFonts w:hint="eastAsia" w:ascii="宋体" w:hAnsi="宋体"/>
              </w:rPr>
            </w:pPr>
          </w:p>
        </w:tc>
        <w:tc>
          <w:tcPr>
            <w:tcW w:w="796" w:type="dxa"/>
            <w:gridSpan w:val="2"/>
            <w:noWrap w:val="0"/>
            <w:vAlign w:val="center"/>
          </w:tcPr>
          <w:p>
            <w:pPr>
              <w:spacing w:line="360" w:lineRule="auto"/>
              <w:jc w:val="center"/>
              <w:rPr>
                <w:rFonts w:hint="eastAsia" w:ascii="宋体" w:hAnsi="宋体"/>
              </w:rPr>
            </w:pPr>
          </w:p>
        </w:tc>
        <w:tc>
          <w:tcPr>
            <w:tcW w:w="4252" w:type="dxa"/>
            <w:gridSpan w:val="4"/>
            <w:noWrap w:val="0"/>
            <w:vAlign w:val="center"/>
          </w:tcPr>
          <w:p>
            <w:pPr>
              <w:spacing w:line="360" w:lineRule="auto"/>
              <w:jc w:val="center"/>
              <w:rPr>
                <w:rFonts w:hint="eastAsia" w:ascii="宋体" w:hAnsi="宋体"/>
              </w:rPr>
            </w:pPr>
          </w:p>
        </w:tc>
        <w:tc>
          <w:tcPr>
            <w:tcW w:w="1276" w:type="dxa"/>
            <w:noWrap w:val="0"/>
            <w:vAlign w:val="center"/>
          </w:tcPr>
          <w:p>
            <w:pPr>
              <w:spacing w:line="360" w:lineRule="auto"/>
              <w:rPr>
                <w:rFonts w:hint="eastAsia" w:ascii="宋体" w:hAnsi="宋体"/>
              </w:rPr>
            </w:pPr>
          </w:p>
        </w:tc>
      </w:tr>
    </w:tbl>
    <w:p>
      <w:pPr>
        <w:rPr>
          <w:rFonts w:hint="eastAsia"/>
          <w:szCs w:val="21"/>
        </w:rPr>
      </w:pPr>
      <w:r>
        <w:rPr>
          <w:rFonts w:hint="eastAsia"/>
          <w:szCs w:val="21"/>
        </w:rPr>
        <w:t>说明： 1、申报等级指技师或高级技师；</w:t>
      </w:r>
    </w:p>
    <w:p>
      <w:pPr>
        <w:ind w:firstLine="735" w:firstLineChars="350"/>
        <w:rPr>
          <w:szCs w:val="21"/>
        </w:rPr>
      </w:pPr>
      <w:r>
        <w:rPr>
          <w:rFonts w:hint="eastAsia"/>
          <w:szCs w:val="21"/>
        </w:rPr>
        <w:t>2、高新技术培训考核情况指新工艺、新设备、新知识、新技能培训考核情况。</w:t>
      </w:r>
    </w:p>
    <w:tbl>
      <w:tblPr>
        <w:tblStyle w:val="6"/>
        <w:tblW w:w="9174"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9174" w:type="dxa"/>
            <w:gridSpan w:val="2"/>
            <w:noWrap w:val="0"/>
            <w:vAlign w:val="center"/>
          </w:tcPr>
          <w:p>
            <w:pPr>
              <w:jc w:val="center"/>
              <w:rPr>
                <w:rFonts w:hint="eastAsia" w:ascii="宋体" w:hAnsi="宋体"/>
                <w:w w:val="90"/>
                <w:sz w:val="32"/>
                <w:szCs w:val="32"/>
              </w:rPr>
            </w:pPr>
            <w:r>
              <w:rPr>
                <w:rFonts w:hint="eastAsia" w:ascii="宋体" w:hAnsi="宋体"/>
                <w:w w:val="90"/>
                <w:sz w:val="32"/>
                <w:szCs w:val="32"/>
              </w:rPr>
              <w:t xml:space="preserve">主  要  工  作  业  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922" w:type="dxa"/>
            <w:noWrap w:val="0"/>
            <w:vAlign w:val="center"/>
          </w:tcPr>
          <w:p>
            <w:pPr>
              <w:jc w:val="center"/>
              <w:rPr>
                <w:rFonts w:hint="eastAsia" w:ascii="宋体" w:hAnsi="宋体"/>
                <w:w w:val="90"/>
                <w:szCs w:val="21"/>
              </w:rPr>
            </w:pPr>
            <w:r>
              <w:rPr>
                <w:rFonts w:hint="eastAsia" w:ascii="宋体" w:hAnsi="宋体"/>
                <w:w w:val="90"/>
                <w:szCs w:val="21"/>
              </w:rPr>
              <w:t>起止时间</w:t>
            </w:r>
          </w:p>
        </w:tc>
        <w:tc>
          <w:tcPr>
            <w:tcW w:w="7252" w:type="dxa"/>
            <w:noWrap w:val="0"/>
            <w:vAlign w:val="center"/>
          </w:tcPr>
          <w:p>
            <w:pPr>
              <w:jc w:val="center"/>
              <w:rPr>
                <w:rFonts w:hint="eastAsia" w:ascii="宋体" w:hAnsi="宋体"/>
                <w:w w:val="90"/>
                <w:szCs w:val="21"/>
              </w:rPr>
            </w:pPr>
            <w:r>
              <w:rPr>
                <w:rFonts w:hint="eastAsia" w:ascii="宋体" w:hAnsi="宋体"/>
                <w:w w:val="90"/>
                <w:szCs w:val="21"/>
              </w:rPr>
              <w:t>近三年完成生产经营任务、革新创造、传授技艺主要成果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8" w:hRule="atLeast"/>
        </w:trPr>
        <w:tc>
          <w:tcPr>
            <w:tcW w:w="1922" w:type="dxa"/>
            <w:noWrap w:val="0"/>
            <w:vAlign w:val="top"/>
          </w:tcPr>
          <w:p>
            <w:pPr>
              <w:rPr>
                <w:rFonts w:hint="eastAsia" w:ascii="宋体" w:hAnsi="宋体"/>
                <w:szCs w:val="21"/>
              </w:rPr>
            </w:pPr>
          </w:p>
        </w:tc>
        <w:tc>
          <w:tcPr>
            <w:tcW w:w="7252" w:type="dxa"/>
            <w:noWrap w:val="0"/>
            <w:vAlign w:val="top"/>
          </w:tcPr>
          <w:p>
            <w:pPr>
              <w:rPr>
                <w:rFonts w:hint="eastAsia" w:ascii="宋体" w:hAnsi="宋体"/>
                <w:szCs w:val="21"/>
              </w:rPr>
            </w:pPr>
          </w:p>
        </w:tc>
      </w:tr>
    </w:tbl>
    <w:p>
      <w:pPr>
        <w:ind w:firstLine="105" w:firstLineChars="50"/>
        <w:rPr>
          <w:rFonts w:hint="eastAsia" w:ascii="宋体" w:hAnsi="宋体"/>
          <w:szCs w:val="21"/>
        </w:rPr>
      </w:pPr>
      <w:r>
        <w:rPr>
          <w:rFonts w:hint="eastAsia" w:ascii="宋体" w:hAnsi="宋体"/>
          <w:szCs w:val="21"/>
        </w:rPr>
        <w:t>说明：1、传授技艺情况要求写出所带徒弟的姓名、技术级别、联系电话。</w:t>
      </w:r>
    </w:p>
    <w:tbl>
      <w:tblPr>
        <w:tblStyle w:val="6"/>
        <w:tblpPr w:leftFromText="180" w:rightFromText="180" w:horzAnchor="margin" w:tblpX="-122" w:tblpY="30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08" w:type="dxa"/>
            <w:noWrap w:val="0"/>
            <w:vAlign w:val="center"/>
          </w:tcPr>
          <w:p>
            <w:pPr>
              <w:jc w:val="center"/>
              <w:rPr>
                <w:rFonts w:hint="eastAsia" w:ascii="宋体" w:hAnsi="宋体"/>
                <w:w w:val="90"/>
                <w:szCs w:val="21"/>
              </w:rPr>
            </w:pPr>
            <w:r>
              <w:rPr>
                <w:rFonts w:hint="eastAsia" w:ascii="宋体" w:hAnsi="宋体"/>
                <w:w w:val="90"/>
                <w:szCs w:val="21"/>
              </w:rPr>
              <w:t>起止时间</w:t>
            </w:r>
          </w:p>
        </w:tc>
        <w:tc>
          <w:tcPr>
            <w:tcW w:w="7131" w:type="dxa"/>
            <w:noWrap w:val="0"/>
            <w:vAlign w:val="center"/>
          </w:tcPr>
          <w:p>
            <w:pPr>
              <w:ind w:firstLine="376" w:firstLineChars="199"/>
              <w:jc w:val="center"/>
              <w:rPr>
                <w:rFonts w:hint="eastAsia" w:ascii="宋体" w:hAnsi="宋体"/>
                <w:w w:val="90"/>
                <w:szCs w:val="21"/>
              </w:rPr>
            </w:pPr>
            <w:r>
              <w:rPr>
                <w:rFonts w:hint="eastAsia" w:ascii="宋体" w:hAnsi="宋体"/>
                <w:w w:val="90"/>
                <w:szCs w:val="21"/>
              </w:rPr>
              <w:t>近三年本人专业技术水平、业绩、贡献的获奖情况简述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4" w:hRule="atLeast"/>
        </w:trPr>
        <w:tc>
          <w:tcPr>
            <w:tcW w:w="1908" w:type="dxa"/>
            <w:noWrap w:val="0"/>
            <w:vAlign w:val="top"/>
          </w:tcPr>
          <w:p>
            <w:pPr>
              <w:ind w:firstLine="376" w:firstLineChars="199"/>
              <w:rPr>
                <w:rFonts w:hint="eastAsia" w:ascii="宋体" w:hAnsi="宋体"/>
                <w:w w:val="90"/>
                <w:szCs w:val="21"/>
              </w:rPr>
            </w:pPr>
          </w:p>
        </w:tc>
        <w:tc>
          <w:tcPr>
            <w:tcW w:w="7131" w:type="dxa"/>
            <w:noWrap w:val="0"/>
            <w:vAlign w:val="top"/>
          </w:tcPr>
          <w:p>
            <w:pPr>
              <w:ind w:firstLine="417" w:firstLineChars="199"/>
              <w:rPr>
                <w:rFonts w:hint="eastAsia" w:ascii="宋体" w:hAnsi="宋体"/>
                <w:w w:val="90"/>
                <w:szCs w:val="21"/>
              </w:rPr>
            </w:pPr>
            <w:r>
              <w:rPr>
                <w:rFonts w:hint="eastAsia" w:ascii="宋体" w:hAnsi="宋体"/>
                <w:color w:val="FF0000"/>
                <w:szCs w:val="21"/>
              </w:rPr>
              <w:t>（提醒：为体现技能能力，此处可多填写</w:t>
            </w:r>
            <w:r>
              <w:rPr>
                <w:rFonts w:hint="eastAsia" w:ascii="宋体" w:hAnsi="宋体"/>
                <w:color w:val="FF0000"/>
                <w:szCs w:val="21"/>
                <w:u w:val="single"/>
              </w:rPr>
              <w:t>近三年</w:t>
            </w:r>
            <w:r>
              <w:rPr>
                <w:rFonts w:hint="eastAsia" w:ascii="宋体" w:hAnsi="宋体"/>
                <w:color w:val="FF0000"/>
                <w:szCs w:val="21"/>
              </w:rPr>
              <w:t>的工作业绩）打印前请删除此红色文字。</w:t>
            </w:r>
            <w:r>
              <w:rPr>
                <w:rFonts w:hint="eastAsia" w:ascii="宋体" w:hAnsi="宋体"/>
                <w:w w:val="90"/>
                <w:szCs w:val="21"/>
              </w:rPr>
              <w:t xml:space="preserve">                            </w:t>
            </w:r>
          </w:p>
          <w:p>
            <w:pPr>
              <w:ind w:firstLine="376" w:firstLineChars="199"/>
              <w:rPr>
                <w:rFonts w:hint="eastAsia" w:ascii="宋体" w:hAnsi="宋体"/>
                <w:w w:val="90"/>
                <w:szCs w:val="21"/>
              </w:rPr>
            </w:pPr>
          </w:p>
          <w:p>
            <w:pPr>
              <w:ind w:firstLine="376" w:firstLineChars="199"/>
              <w:rPr>
                <w:rFonts w:hint="eastAsia" w:ascii="宋体" w:hAnsi="宋体"/>
                <w:w w:val="90"/>
                <w:szCs w:val="21"/>
              </w:rPr>
            </w:pPr>
          </w:p>
          <w:p>
            <w:pPr>
              <w:ind w:firstLine="376" w:firstLineChars="199"/>
              <w:rPr>
                <w:rFonts w:hint="eastAsia" w:ascii="宋体" w:hAnsi="宋体"/>
                <w:w w:val="90"/>
                <w:szCs w:val="21"/>
              </w:rPr>
            </w:pPr>
          </w:p>
          <w:p>
            <w:pPr>
              <w:ind w:firstLine="376" w:firstLineChars="199"/>
              <w:rPr>
                <w:rFonts w:hint="eastAsia" w:ascii="宋体" w:hAnsi="宋体"/>
                <w:w w:val="90"/>
                <w:szCs w:val="21"/>
              </w:rPr>
            </w:pPr>
            <w:r>
              <w:rPr>
                <w:rFonts w:hint="eastAsia" w:ascii="宋体" w:hAnsi="宋体"/>
                <w:w w:val="90"/>
                <w:szCs w:val="21"/>
              </w:rPr>
              <w:t xml:space="preserve">                                                                           </w:t>
            </w:r>
          </w:p>
          <w:p>
            <w:pPr>
              <w:ind w:firstLine="376" w:firstLineChars="199"/>
              <w:rPr>
                <w:rFonts w:hint="eastAsia" w:ascii="宋体" w:hAnsi="宋体"/>
                <w:w w:val="90"/>
                <w:szCs w:val="21"/>
              </w:rPr>
            </w:pPr>
          </w:p>
          <w:p>
            <w:pPr>
              <w:ind w:firstLine="376" w:firstLineChars="199"/>
              <w:rPr>
                <w:rFonts w:hint="eastAsia" w:ascii="宋体" w:hAnsi="宋体"/>
                <w:w w:val="90"/>
                <w:szCs w:val="21"/>
              </w:rPr>
            </w:pPr>
          </w:p>
        </w:tc>
      </w:tr>
    </w:tbl>
    <w:p>
      <w:pPr>
        <w:ind w:right="-57" w:rightChars="-27" w:firstLine="105" w:firstLineChars="50"/>
        <w:rPr>
          <w:rFonts w:hint="eastAsia"/>
        </w:rPr>
      </w:pPr>
      <w:r>
        <w:rPr>
          <w:rFonts w:hint="eastAsia"/>
        </w:rPr>
        <w:t>说明：1、获奖项目附原件及复印件1份。</w:t>
      </w:r>
    </w:p>
    <w:tbl>
      <w:tblPr>
        <w:tblStyle w:val="6"/>
        <w:tblW w:w="948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5" w:hRule="atLeast"/>
        </w:trPr>
        <w:tc>
          <w:tcPr>
            <w:tcW w:w="9484" w:type="dxa"/>
            <w:gridSpan w:val="2"/>
            <w:tcBorders>
              <w:bottom w:val="single" w:color="auto" w:sz="4" w:space="0"/>
            </w:tcBorders>
            <w:noWrap w:val="0"/>
            <w:vAlign w:val="top"/>
          </w:tcPr>
          <w:p>
            <w:pPr>
              <w:jc w:val="center"/>
              <w:rPr>
                <w:rFonts w:hint="eastAsia" w:ascii="宋体" w:hAnsi="宋体"/>
                <w:b/>
                <w:szCs w:val="21"/>
              </w:rPr>
            </w:pPr>
          </w:p>
          <w:p>
            <w:pPr>
              <w:jc w:val="center"/>
              <w:rPr>
                <w:rFonts w:hint="eastAsia" w:ascii="宋体" w:hAnsi="宋体"/>
                <w:b/>
                <w:sz w:val="32"/>
                <w:szCs w:val="32"/>
              </w:rPr>
            </w:pPr>
            <w:r>
              <w:rPr>
                <w:rFonts w:hint="eastAsia" w:ascii="宋体" w:hAnsi="宋体"/>
                <w:b/>
                <w:sz w:val="32"/>
                <w:szCs w:val="32"/>
              </w:rPr>
              <w:t>所  在  单  位  推  荐  意  见</w:t>
            </w:r>
          </w:p>
          <w:p>
            <w:pPr>
              <w:jc w:val="center"/>
              <w:rPr>
                <w:rFonts w:hint="eastAsia" w:ascii="宋体" w:hAnsi="宋体"/>
                <w:b/>
                <w:szCs w:val="21"/>
              </w:rPr>
            </w:pPr>
          </w:p>
          <w:p>
            <w:pPr>
              <w:ind w:firstLine="480"/>
              <w:rPr>
                <w:rFonts w:hint="eastAsia" w:ascii="宋体" w:hAnsi="宋体"/>
                <w:szCs w:val="21"/>
              </w:rPr>
            </w:pPr>
            <w:r>
              <w:rPr>
                <w:rFonts w:hint="eastAsia" w:ascii="宋体" w:hAnsi="宋体"/>
                <w:szCs w:val="21"/>
              </w:rPr>
              <w:t>1、本单位确认申报者</w:t>
            </w:r>
            <w:r>
              <w:rPr>
                <w:rFonts w:hint="eastAsia" w:ascii="宋体" w:hAnsi="宋体"/>
                <w:szCs w:val="21"/>
                <w:u w:val="single"/>
              </w:rPr>
              <w:t xml:space="preserve">          </w:t>
            </w:r>
            <w:r>
              <w:rPr>
                <w:rFonts w:hint="eastAsia" w:ascii="宋体" w:hAnsi="宋体"/>
                <w:szCs w:val="21"/>
              </w:rPr>
              <w:t>自</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月从事</w:t>
            </w:r>
            <w:r>
              <w:rPr>
                <w:rFonts w:hint="eastAsia" w:ascii="宋体" w:hAnsi="宋体"/>
                <w:szCs w:val="21"/>
                <w:u w:val="single"/>
              </w:rPr>
              <w:t xml:space="preserve">                     </w:t>
            </w:r>
            <w:r>
              <w:rPr>
                <w:rFonts w:ascii="宋体" w:hAnsi="宋体"/>
                <w:szCs w:val="21"/>
                <w:u w:val="single"/>
              </w:rPr>
              <w:br w:type="textWrapping"/>
            </w:r>
            <w:r>
              <w:rPr>
                <w:rFonts w:hint="eastAsia" w:ascii="宋体" w:hAnsi="宋体"/>
                <w:szCs w:val="21"/>
              </w:rPr>
              <w:t>（职业）工作，从事本职业工作年限为</w:t>
            </w:r>
            <w:r>
              <w:rPr>
                <w:rFonts w:hint="eastAsia" w:ascii="宋体" w:hAnsi="宋体"/>
                <w:szCs w:val="21"/>
                <w:u w:val="single"/>
              </w:rPr>
              <w:t xml:space="preserve">      </w:t>
            </w:r>
            <w:r>
              <w:rPr>
                <w:rFonts w:hint="eastAsia" w:ascii="宋体" w:hAnsi="宋体"/>
                <w:szCs w:val="21"/>
              </w:rPr>
              <w:t>年。</w:t>
            </w:r>
          </w:p>
          <w:p>
            <w:pPr>
              <w:ind w:firstLine="480"/>
              <w:rPr>
                <w:rFonts w:ascii="宋体" w:hAnsi="宋体"/>
                <w:szCs w:val="21"/>
              </w:rPr>
            </w:pPr>
            <w:r>
              <w:rPr>
                <w:rFonts w:hint="eastAsia" w:ascii="宋体" w:hAnsi="宋体"/>
                <w:szCs w:val="21"/>
              </w:rPr>
              <w:t>2、本单位确认该同志近三年来在完成生产经营任务、革新创造和传授技艺方面取得以下主要成果：</w:t>
            </w: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color w:val="FF0000"/>
                <w:szCs w:val="21"/>
              </w:rPr>
              <w:t>（提醒：此处一定要</w:t>
            </w:r>
            <w:r>
              <w:rPr>
                <w:rFonts w:hint="eastAsia" w:ascii="宋体" w:hAnsi="宋体"/>
                <w:b/>
                <w:color w:val="FF0000"/>
                <w:szCs w:val="21"/>
                <w:u w:val="single"/>
              </w:rPr>
              <w:t>手写</w:t>
            </w:r>
            <w:r>
              <w:rPr>
                <w:rFonts w:hint="eastAsia" w:ascii="宋体" w:hAnsi="宋体"/>
                <w:color w:val="FF0000"/>
                <w:szCs w:val="21"/>
              </w:rPr>
              <w:t>，主要是近三年的成果，并盖公章）打印前请删除此行红色文字。</w:t>
            </w:r>
          </w:p>
          <w:p>
            <w:pPr>
              <w:ind w:firstLine="3150" w:firstLineChars="1500"/>
              <w:rPr>
                <w:rFonts w:hint="eastAsia" w:ascii="宋体" w:hAnsi="宋体"/>
                <w:szCs w:val="21"/>
              </w:rPr>
            </w:pPr>
          </w:p>
          <w:p>
            <w:pPr>
              <w:ind w:firstLine="3150" w:firstLineChars="1500"/>
              <w:rPr>
                <w:rFonts w:hint="eastAsia" w:ascii="宋体" w:hAnsi="宋体"/>
                <w:szCs w:val="21"/>
              </w:rPr>
            </w:pPr>
          </w:p>
          <w:p>
            <w:pPr>
              <w:ind w:firstLine="3150" w:firstLineChars="1500"/>
              <w:rPr>
                <w:rFonts w:hint="eastAsia" w:ascii="宋体" w:hAnsi="宋体"/>
                <w:szCs w:val="21"/>
              </w:rPr>
            </w:pPr>
          </w:p>
          <w:p>
            <w:pPr>
              <w:ind w:firstLine="3150" w:firstLineChars="1500"/>
              <w:rPr>
                <w:rFonts w:hint="eastAsia" w:ascii="宋体" w:hAnsi="宋体"/>
                <w:szCs w:val="21"/>
              </w:rPr>
            </w:pPr>
          </w:p>
          <w:p>
            <w:pPr>
              <w:ind w:firstLine="5363" w:firstLineChars="2554"/>
              <w:rPr>
                <w:rFonts w:hint="eastAsia" w:ascii="宋体" w:hAnsi="宋体"/>
                <w:szCs w:val="21"/>
              </w:rPr>
            </w:pPr>
          </w:p>
          <w:p>
            <w:pPr>
              <w:ind w:firstLine="5363" w:firstLineChars="2554"/>
              <w:rPr>
                <w:rFonts w:hint="eastAsia" w:ascii="宋体" w:hAnsi="宋体"/>
                <w:szCs w:val="21"/>
              </w:rPr>
            </w:pPr>
          </w:p>
          <w:p>
            <w:pPr>
              <w:ind w:firstLine="5672" w:firstLineChars="2701"/>
              <w:rPr>
                <w:rFonts w:hint="eastAsia" w:ascii="宋体" w:hAnsi="宋体"/>
                <w:szCs w:val="21"/>
              </w:rPr>
            </w:pPr>
          </w:p>
          <w:p>
            <w:pPr>
              <w:ind w:firstLine="5672" w:firstLineChars="2701"/>
              <w:rPr>
                <w:rFonts w:hint="eastAsia" w:ascii="宋体" w:hAnsi="宋体"/>
                <w:szCs w:val="21"/>
              </w:rPr>
            </w:pPr>
          </w:p>
          <w:p>
            <w:pPr>
              <w:rPr>
                <w:rFonts w:hint="eastAsia" w:ascii="宋体" w:hAnsi="宋体"/>
                <w:szCs w:val="21"/>
              </w:rPr>
            </w:pPr>
          </w:p>
          <w:p>
            <w:pPr>
              <w:rPr>
                <w:rFonts w:hint="eastAsia" w:ascii="宋体" w:hAnsi="宋体"/>
                <w:szCs w:val="21"/>
              </w:rPr>
            </w:pPr>
          </w:p>
          <w:p>
            <w:pPr>
              <w:ind w:firstLine="3360" w:firstLineChars="1600"/>
              <w:rPr>
                <w:rFonts w:hint="eastAsia" w:ascii="宋体" w:hAnsi="宋体"/>
                <w:szCs w:val="21"/>
              </w:rPr>
            </w:pPr>
            <w:r>
              <w:rPr>
                <w:rFonts w:hint="eastAsia" w:ascii="宋体" w:hAnsi="宋体"/>
                <w:szCs w:val="21"/>
              </w:rPr>
              <w:t xml:space="preserve">单位负责人签名（公章）： </w:t>
            </w:r>
          </w:p>
          <w:p>
            <w:pPr>
              <w:ind w:firstLine="6930" w:firstLineChars="3300"/>
              <w:rPr>
                <w:rFonts w:hint="eastAsia" w:ascii="宋体" w:hAnsi="宋体"/>
                <w:szCs w:val="21"/>
              </w:rPr>
            </w:pPr>
            <w:r>
              <w:rPr>
                <w:rFonts w:hint="eastAsia" w:ascii="宋体" w:hAnsi="宋体"/>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trPr>
        <w:tc>
          <w:tcPr>
            <w:tcW w:w="9484" w:type="dxa"/>
            <w:gridSpan w:val="2"/>
            <w:tcBorders>
              <w:bottom w:val="single" w:color="auto" w:sz="4" w:space="0"/>
            </w:tcBorders>
            <w:noWrap w:val="0"/>
            <w:vAlign w:val="top"/>
          </w:tcPr>
          <w:p>
            <w:pPr>
              <w:ind w:firstLine="420" w:firstLineChars="200"/>
              <w:rPr>
                <w:szCs w:val="21"/>
              </w:rPr>
            </w:pPr>
            <w:r>
              <w:rPr>
                <w:rFonts w:hint="eastAsia"/>
                <w:szCs w:val="21"/>
              </w:rPr>
              <w:t>本人承诺所填写的内容真实、有效。若有虚假或经查核不真实，本人愿意承担主要责任。</w:t>
            </w:r>
          </w:p>
          <w:p>
            <w:pPr>
              <w:rPr>
                <w:rFonts w:hint="eastAsia"/>
                <w:szCs w:val="21"/>
              </w:rPr>
            </w:pPr>
          </w:p>
          <w:p>
            <w:pPr>
              <w:rPr>
                <w:rFonts w:hint="eastAsia"/>
                <w:szCs w:val="21"/>
              </w:rPr>
            </w:pPr>
          </w:p>
          <w:p>
            <w:pPr>
              <w:rPr>
                <w:szCs w:val="21"/>
              </w:rPr>
            </w:pPr>
          </w:p>
          <w:p>
            <w:pPr>
              <w:ind w:firstLine="3990" w:firstLineChars="1900"/>
              <w:rPr>
                <w:rFonts w:hint="eastAsia"/>
              </w:rPr>
            </w:pPr>
            <w:r>
              <w:rPr>
                <w:rFonts w:hint="eastAsia"/>
                <w:szCs w:val="21"/>
              </w:rPr>
              <w:t>填表（承诺）人：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trPr>
        <w:tc>
          <w:tcPr>
            <w:tcW w:w="1560" w:type="dxa"/>
            <w:tcBorders>
              <w:bottom w:val="single" w:color="auto" w:sz="4" w:space="0"/>
            </w:tcBorders>
            <w:noWrap w:val="0"/>
            <w:vAlign w:val="center"/>
          </w:tcPr>
          <w:p>
            <w:pPr>
              <w:jc w:val="center"/>
              <w:rPr>
                <w:rFonts w:hint="eastAsia"/>
              </w:rPr>
            </w:pPr>
            <w:r>
              <w:rPr>
                <w:rFonts w:hint="eastAsia"/>
              </w:rPr>
              <w:t>鉴定站</w:t>
            </w:r>
          </w:p>
          <w:p>
            <w:pPr>
              <w:jc w:val="center"/>
            </w:pPr>
            <w:r>
              <w:rPr>
                <w:rFonts w:hint="eastAsia"/>
              </w:rPr>
              <w:t>审核意见</w:t>
            </w:r>
          </w:p>
        </w:tc>
        <w:tc>
          <w:tcPr>
            <w:tcW w:w="7924" w:type="dxa"/>
            <w:tcBorders>
              <w:bottom w:val="single" w:color="auto" w:sz="4" w:space="0"/>
            </w:tcBorders>
            <w:noWrap w:val="0"/>
            <w:vAlign w:val="top"/>
          </w:tcPr>
          <w:p>
            <w:pPr>
              <w:ind w:firstLine="4200" w:firstLineChars="2000"/>
              <w:rPr>
                <w:rFonts w:hint="eastAsia"/>
              </w:rPr>
            </w:pPr>
          </w:p>
          <w:p>
            <w:pPr>
              <w:ind w:firstLine="4200" w:firstLineChars="2000"/>
              <w:rPr>
                <w:rFonts w:hint="eastAsia"/>
              </w:rPr>
            </w:pPr>
          </w:p>
          <w:p>
            <w:pPr>
              <w:rPr>
                <w:rFonts w:hint="eastAsia"/>
              </w:rPr>
            </w:pPr>
          </w:p>
          <w:p>
            <w:pPr>
              <w:rPr>
                <w:rFonts w:hint="eastAsia"/>
              </w:rPr>
            </w:pPr>
          </w:p>
          <w:p>
            <w:pPr>
              <w:ind w:firstLine="3465" w:firstLineChars="1650"/>
              <w:rPr>
                <w:rFonts w:hint="eastAsia"/>
                <w:szCs w:val="21"/>
              </w:rPr>
            </w:pPr>
            <w:r>
              <w:rPr>
                <w:rFonts w:hint="eastAsia"/>
              </w:rPr>
              <w:t xml:space="preserve">（公章）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1560" w:type="dxa"/>
            <w:noWrap w:val="0"/>
            <w:vAlign w:val="center"/>
          </w:tcPr>
          <w:p>
            <w:pPr>
              <w:jc w:val="center"/>
              <w:rPr>
                <w:rFonts w:hint="eastAsia" w:ascii="宋体" w:hAnsi="宋体"/>
                <w:szCs w:val="21"/>
              </w:rPr>
            </w:pPr>
            <w:r>
              <w:rPr>
                <w:rFonts w:hint="eastAsia" w:ascii="宋体" w:hAnsi="宋体"/>
                <w:szCs w:val="21"/>
              </w:rPr>
              <w:t>人力资源和社会保障部门</w:t>
            </w:r>
          </w:p>
          <w:p>
            <w:pPr>
              <w:jc w:val="center"/>
              <w:rPr>
                <w:rFonts w:hint="eastAsia" w:ascii="宋体" w:hAnsi="宋体"/>
                <w:szCs w:val="21"/>
              </w:rPr>
            </w:pPr>
            <w:r>
              <w:rPr>
                <w:rFonts w:hint="eastAsia" w:ascii="宋体" w:hAnsi="宋体"/>
                <w:szCs w:val="21"/>
              </w:rPr>
              <w:t>审查意见</w:t>
            </w:r>
          </w:p>
        </w:tc>
        <w:tc>
          <w:tcPr>
            <w:tcW w:w="7924" w:type="dxa"/>
            <w:noWrap w:val="0"/>
            <w:vAlign w:val="top"/>
          </w:tcPr>
          <w:p>
            <w:pPr>
              <w:ind w:firstLine="5775" w:firstLineChars="2750"/>
              <w:rPr>
                <w:rFonts w:hint="eastAsia" w:ascii="宋体" w:hAnsi="宋体"/>
                <w:szCs w:val="21"/>
              </w:rPr>
            </w:pPr>
            <w:r>
              <w:rPr>
                <w:rFonts w:hint="eastAsia" w:ascii="宋体" w:hAnsi="宋体"/>
                <w:szCs w:val="21"/>
              </w:rPr>
              <w:t xml:space="preserve"> </w:t>
            </w:r>
          </w:p>
          <w:p>
            <w:pPr>
              <w:ind w:firstLine="5775" w:firstLineChars="2750"/>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firstLine="3465" w:firstLineChars="1650"/>
              <w:rPr>
                <w:rFonts w:hint="eastAsia" w:ascii="宋体" w:hAnsi="宋体"/>
                <w:szCs w:val="21"/>
              </w:rPr>
            </w:pPr>
            <w:r>
              <w:rPr>
                <w:rFonts w:hint="eastAsia" w:ascii="宋体" w:hAnsi="宋体"/>
                <w:szCs w:val="21"/>
              </w:rPr>
              <w:t>（公章）                 年     月     日</w:t>
            </w:r>
          </w:p>
        </w:tc>
      </w:tr>
    </w:tbl>
    <w:p>
      <w:pPr>
        <w:rPr>
          <w:rFonts w:hint="eastAsia" w:eastAsia="黑体" w:cs="宋体"/>
          <w:bCs/>
          <w:sz w:val="32"/>
          <w:szCs w:val="32"/>
        </w:rPr>
      </w:pPr>
      <w:r>
        <w:rPr>
          <w:vertAlign w:val="subscript"/>
        </w:rPr>
        <w:br w:type="page"/>
      </w:r>
      <w:r>
        <w:rPr>
          <w:rFonts w:hint="eastAsia" w:eastAsia="黑体" w:cs="宋体"/>
          <w:bCs/>
          <w:sz w:val="32"/>
          <w:szCs w:val="32"/>
        </w:rPr>
        <w:t>附件4：</w:t>
      </w:r>
    </w:p>
    <w:p>
      <w:pPr>
        <w:rPr>
          <w:rFonts w:hint="eastAsia"/>
          <w:b/>
          <w:sz w:val="28"/>
          <w:szCs w:val="28"/>
          <w:vertAlign w:val="subscript"/>
        </w:rPr>
      </w:pPr>
    </w:p>
    <w:tbl>
      <w:tblPr>
        <w:tblStyle w:val="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5" w:hRule="atLeast"/>
        </w:trPr>
        <w:tc>
          <w:tcPr>
            <w:tcW w:w="8820" w:type="dxa"/>
            <w:noWrap w:val="0"/>
            <w:vAlign w:val="top"/>
          </w:tcPr>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jc w:val="center"/>
              <w:rPr>
                <w:rFonts w:hint="eastAsia" w:eastAsia="仿宋_GB2312"/>
                <w:b/>
                <w:bCs/>
                <w:sz w:val="44"/>
              </w:rPr>
            </w:pPr>
            <w:r>
              <w:rPr>
                <w:rFonts w:hint="eastAsia" w:eastAsia="仿宋_GB2312"/>
                <w:b/>
                <w:bCs/>
                <w:sz w:val="44"/>
              </w:rPr>
              <w:t>福建省技师、高级技师职业资格考评</w:t>
            </w:r>
          </w:p>
          <w:p>
            <w:pPr>
              <w:jc w:val="center"/>
              <w:rPr>
                <w:rFonts w:hint="eastAsia" w:eastAsia="仿宋_GB2312"/>
                <w:b/>
                <w:bCs/>
                <w:sz w:val="44"/>
              </w:rPr>
            </w:pPr>
            <w:r>
              <w:rPr>
                <w:rFonts w:hint="eastAsia" w:eastAsia="仿宋_GB2312"/>
                <w:b/>
                <w:bCs/>
                <w:sz w:val="44"/>
              </w:rPr>
              <w:t>技术能力总结</w:t>
            </w:r>
          </w:p>
          <w:p>
            <w:pPr>
              <w:rPr>
                <w:rFonts w:hint="eastAsia" w:eastAsia="仿宋_GB2312"/>
                <w:b/>
                <w:bCs/>
                <w:sz w:val="32"/>
              </w:rPr>
            </w:pPr>
          </w:p>
          <w:p>
            <w:pPr>
              <w:rPr>
                <w:rFonts w:hint="eastAsia" w:eastAsia="仿宋_GB2312"/>
                <w:b/>
                <w:bCs/>
                <w:sz w:val="32"/>
              </w:rPr>
            </w:pPr>
          </w:p>
          <w:p>
            <w:pPr>
              <w:rPr>
                <w:rFonts w:hint="eastAsia" w:eastAsia="仿宋_GB2312"/>
                <w:b/>
                <w:bCs/>
              </w:rPr>
            </w:pPr>
          </w:p>
          <w:p>
            <w:pPr>
              <w:ind w:firstLine="2240" w:firstLineChars="700"/>
              <w:rPr>
                <w:rFonts w:hint="eastAsia" w:eastAsia="仿宋_GB2312"/>
                <w:sz w:val="32"/>
                <w:u w:val="single"/>
              </w:rPr>
            </w:pPr>
            <w:r>
              <w:rPr>
                <w:rFonts w:hint="eastAsia" w:eastAsia="仿宋_GB2312"/>
                <w:sz w:val="32"/>
              </w:rPr>
              <w:t>撰 写 人：</w:t>
            </w:r>
            <w:r>
              <w:rPr>
                <w:rFonts w:hint="eastAsia" w:eastAsia="仿宋_GB2312"/>
                <w:sz w:val="32"/>
                <w:u w:val="single"/>
              </w:rPr>
              <w:t xml:space="preserve">                  </w:t>
            </w:r>
          </w:p>
          <w:p>
            <w:pPr>
              <w:ind w:firstLine="2240" w:firstLineChars="700"/>
              <w:rPr>
                <w:rFonts w:hint="eastAsia" w:eastAsia="仿宋_GB2312"/>
                <w:sz w:val="32"/>
                <w:u w:val="single"/>
              </w:rPr>
            </w:pPr>
            <w:r>
              <w:rPr>
                <w:rFonts w:hint="eastAsia" w:eastAsia="仿宋_GB2312"/>
                <w:sz w:val="32"/>
              </w:rPr>
              <w:t>申报职业：</w:t>
            </w:r>
            <w:r>
              <w:rPr>
                <w:rFonts w:hint="eastAsia" w:eastAsia="仿宋_GB2312"/>
                <w:sz w:val="32"/>
                <w:u w:val="single"/>
              </w:rPr>
              <w:t xml:space="preserve">                  </w:t>
            </w:r>
          </w:p>
          <w:p>
            <w:pPr>
              <w:ind w:firstLine="2240" w:firstLineChars="700"/>
              <w:rPr>
                <w:rFonts w:hint="eastAsia" w:eastAsia="仿宋_GB2312"/>
                <w:sz w:val="32"/>
                <w:u w:val="single"/>
              </w:rPr>
            </w:pPr>
            <w:r>
              <w:rPr>
                <w:rFonts w:hint="eastAsia" w:eastAsia="仿宋_GB2312"/>
                <w:sz w:val="32"/>
              </w:rPr>
              <w:t>联系电话：</w:t>
            </w:r>
            <w:r>
              <w:rPr>
                <w:rFonts w:hint="eastAsia" w:eastAsia="仿宋_GB2312"/>
                <w:sz w:val="32"/>
                <w:u w:val="single"/>
              </w:rPr>
              <w:t xml:space="preserve">                  </w:t>
            </w:r>
          </w:p>
          <w:p>
            <w:pPr>
              <w:ind w:firstLine="2240" w:firstLineChars="700"/>
              <w:rPr>
                <w:rFonts w:hint="eastAsia" w:eastAsia="仿宋_GB2312"/>
                <w:sz w:val="30"/>
                <w:szCs w:val="30"/>
                <w:u w:val="single"/>
              </w:rPr>
            </w:pPr>
            <w:r>
              <w:rPr>
                <w:rFonts w:hint="eastAsia" w:eastAsia="仿宋_GB2312"/>
                <w:sz w:val="32"/>
              </w:rPr>
              <w:t>单位名称：</w:t>
            </w:r>
            <w:r>
              <w:rPr>
                <w:rFonts w:hint="eastAsia" w:eastAsia="仿宋_GB2312"/>
                <w:sz w:val="30"/>
                <w:szCs w:val="30"/>
                <w:u w:val="single"/>
              </w:rPr>
              <w:t xml:space="preserve">                   </w:t>
            </w:r>
          </w:p>
          <w:p>
            <w:pPr>
              <w:ind w:firstLine="2240" w:firstLineChars="700"/>
              <w:rPr>
                <w:rFonts w:hint="eastAsia" w:eastAsia="仿宋_GB2312"/>
                <w:b/>
                <w:bCs/>
                <w:sz w:val="32"/>
                <w:u w:val="single"/>
              </w:rPr>
            </w:pPr>
            <w:r>
              <w:rPr>
                <w:rFonts w:hint="eastAsia" w:eastAsia="仿宋_GB2312"/>
                <w:sz w:val="32"/>
              </w:rPr>
              <w:t>联系地址：</w:t>
            </w:r>
            <w:r>
              <w:rPr>
                <w:rFonts w:hint="eastAsia" w:eastAsia="仿宋_GB2312"/>
                <w:sz w:val="32"/>
                <w:u w:val="single"/>
              </w:rPr>
              <w:t xml:space="preserve">                  </w:t>
            </w:r>
          </w:p>
        </w:tc>
      </w:tr>
    </w:tbl>
    <w:p>
      <w:pPr>
        <w:rPr>
          <w:rFonts w:hint="eastAsia"/>
        </w:rPr>
      </w:pPr>
    </w:p>
    <w:p>
      <w:pPr>
        <w:rPr>
          <w:rFonts w:hint="eastAsia" w:eastAsia="黑体" w:cs="宋体"/>
          <w:bCs/>
          <w:sz w:val="32"/>
          <w:szCs w:val="32"/>
        </w:rPr>
      </w:pPr>
      <w:r>
        <w:rPr>
          <w:vertAlign w:val="subscript"/>
        </w:rPr>
        <w:br w:type="page"/>
      </w:r>
      <w:r>
        <w:rPr>
          <w:rFonts w:hint="eastAsia" w:eastAsia="黑体" w:cs="宋体"/>
          <w:bCs/>
          <w:sz w:val="32"/>
          <w:szCs w:val="32"/>
        </w:rPr>
        <w:t>附件5：</w:t>
      </w:r>
    </w:p>
    <w:p>
      <w:pPr>
        <w:rPr>
          <w:rFonts w:hint="eastAsia"/>
          <w:sz w:val="28"/>
          <w:szCs w:val="28"/>
          <w:vertAlign w:val="subscript"/>
        </w:rPr>
      </w:pPr>
    </w:p>
    <w:p>
      <w:pPr>
        <w:pStyle w:val="5"/>
        <w:shd w:val="clear" w:color="auto" w:fill="FFFFFF"/>
        <w:spacing w:before="0" w:beforeAutospacing="0" w:after="0" w:afterAutospacing="0" w:line="420" w:lineRule="atLeast"/>
        <w:jc w:val="center"/>
        <w:rPr>
          <w:rStyle w:val="8"/>
          <w:rFonts w:hint="eastAsia" w:ascii="仿宋_GB2312" w:hAnsi="Arial" w:eastAsia="仿宋_GB2312" w:cs="Arial"/>
          <w:color w:val="333333"/>
          <w:sz w:val="44"/>
          <w:szCs w:val="44"/>
        </w:rPr>
      </w:pPr>
      <w:r>
        <w:rPr>
          <w:rStyle w:val="8"/>
          <w:rFonts w:hint="eastAsia" w:ascii="仿宋_GB2312" w:hAnsi="Arial" w:eastAsia="仿宋_GB2312" w:cs="Arial"/>
          <w:color w:val="333333"/>
          <w:sz w:val="44"/>
          <w:szCs w:val="44"/>
        </w:rPr>
        <w:t>技师、高级技师《技术能力总结》撰写、评审与答辩</w:t>
      </w:r>
    </w:p>
    <w:p>
      <w:pPr>
        <w:pStyle w:val="5"/>
        <w:shd w:val="clear" w:color="auto" w:fill="FFFFFF"/>
        <w:spacing w:before="0" w:beforeAutospacing="0" w:after="0" w:afterAutospacing="0" w:line="420" w:lineRule="atLeast"/>
        <w:jc w:val="center"/>
        <w:rPr>
          <w:rStyle w:val="8"/>
          <w:rFonts w:hint="eastAsia" w:ascii="仿宋_GB2312" w:hAnsi="Arial" w:eastAsia="仿宋_GB2312" w:cs="Arial"/>
          <w:color w:val="333333"/>
          <w:sz w:val="44"/>
          <w:szCs w:val="44"/>
        </w:rPr>
      </w:pPr>
    </w:p>
    <w:p>
      <w:pPr>
        <w:pStyle w:val="5"/>
        <w:shd w:val="clear" w:color="auto" w:fill="FFFFFF"/>
        <w:spacing w:before="0" w:beforeAutospacing="0" w:after="0" w:afterAutospacing="0" w:line="420" w:lineRule="atLeast"/>
        <w:ind w:firstLine="707" w:firstLineChars="220"/>
        <w:rPr>
          <w:rFonts w:hint="eastAsia" w:ascii="仿宋_GB2312" w:hAnsi="Arial" w:eastAsia="仿宋_GB2312" w:cs="Arial"/>
          <w:color w:val="333333"/>
          <w:sz w:val="32"/>
          <w:szCs w:val="32"/>
        </w:rPr>
      </w:pPr>
      <w:r>
        <w:rPr>
          <w:rStyle w:val="8"/>
          <w:rFonts w:hint="eastAsia" w:ascii="仿宋_GB2312" w:hAnsi="Arial" w:eastAsia="仿宋_GB2312" w:cs="Arial"/>
          <w:color w:val="333333"/>
          <w:sz w:val="32"/>
          <w:szCs w:val="32"/>
        </w:rPr>
        <w:t>一、《技术能力总结》撰写需包含以下几个方面内容：</w:t>
      </w:r>
    </w:p>
    <w:p>
      <w:pPr>
        <w:pStyle w:val="5"/>
        <w:shd w:val="clear" w:color="auto" w:fill="FFFFFF"/>
        <w:spacing w:before="0" w:beforeAutospacing="0" w:after="0" w:afterAutospacing="0" w:line="420" w:lineRule="atLeast"/>
        <w:ind w:firstLine="704" w:firstLineChars="220"/>
        <w:rPr>
          <w:rFonts w:hint="eastAsia" w:ascii="仿宋_GB2312" w:hAnsi="Arial" w:eastAsia="仿宋_GB2312" w:cs="Arial"/>
          <w:color w:val="333333"/>
          <w:sz w:val="32"/>
          <w:szCs w:val="32"/>
        </w:rPr>
      </w:pPr>
      <w:r>
        <w:rPr>
          <w:rFonts w:hint="eastAsia" w:ascii="仿宋_GB2312" w:hAnsi="Arial" w:eastAsia="仿宋_GB2312" w:cs="Arial"/>
          <w:color w:val="333333"/>
          <w:sz w:val="32"/>
          <w:szCs w:val="32"/>
        </w:rPr>
        <w:t>1.本人的职业经历，包括职业入门与职业变迁情况等。</w:t>
      </w:r>
    </w:p>
    <w:p>
      <w:pPr>
        <w:pStyle w:val="5"/>
        <w:shd w:val="clear" w:color="auto" w:fill="FFFFFF"/>
        <w:spacing w:before="0" w:beforeAutospacing="0" w:after="0" w:afterAutospacing="0" w:line="420" w:lineRule="atLeast"/>
        <w:ind w:firstLine="704" w:firstLineChars="220"/>
        <w:rPr>
          <w:rFonts w:hint="eastAsia" w:ascii="仿宋_GB2312" w:hAnsi="Arial" w:eastAsia="仿宋_GB2312" w:cs="Arial"/>
          <w:color w:val="333333"/>
          <w:sz w:val="32"/>
          <w:szCs w:val="32"/>
        </w:rPr>
      </w:pPr>
      <w:r>
        <w:rPr>
          <w:rFonts w:hint="eastAsia" w:ascii="仿宋_GB2312" w:hAnsi="Arial" w:eastAsia="仿宋_GB2312" w:cs="Arial"/>
          <w:color w:val="333333"/>
          <w:sz w:val="32"/>
          <w:szCs w:val="32"/>
        </w:rPr>
        <w:t>2.体现本人技术水平、工作能力和业务实绩的具体内容与典型实例的技术分析。</w:t>
      </w:r>
    </w:p>
    <w:p>
      <w:pPr>
        <w:pStyle w:val="5"/>
        <w:shd w:val="clear" w:color="auto" w:fill="FFFFFF"/>
        <w:spacing w:before="0" w:beforeAutospacing="0" w:after="0" w:afterAutospacing="0" w:line="420" w:lineRule="atLeast"/>
        <w:ind w:firstLine="704" w:firstLineChars="220"/>
        <w:rPr>
          <w:rFonts w:hint="eastAsia" w:ascii="仿宋_GB2312" w:hAnsi="Arial" w:eastAsia="仿宋_GB2312" w:cs="Arial"/>
          <w:color w:val="333333"/>
          <w:sz w:val="32"/>
          <w:szCs w:val="32"/>
        </w:rPr>
      </w:pPr>
      <w:r>
        <w:rPr>
          <w:rFonts w:hint="eastAsia" w:ascii="仿宋_GB2312" w:hAnsi="Arial" w:eastAsia="仿宋_GB2312" w:cs="Arial"/>
          <w:color w:val="333333"/>
          <w:sz w:val="32"/>
          <w:szCs w:val="32"/>
        </w:rPr>
        <w:t>3.本人本职业技术水平的自我评价，应与国家标准的相关要求进行对照，找出差距与今后努力的方向。</w:t>
      </w:r>
    </w:p>
    <w:p>
      <w:pPr>
        <w:pStyle w:val="5"/>
        <w:shd w:val="clear" w:color="auto" w:fill="FFFFFF"/>
        <w:spacing w:before="0" w:beforeAutospacing="0" w:after="0" w:afterAutospacing="0" w:line="420" w:lineRule="atLeast"/>
        <w:ind w:firstLine="707" w:firstLineChars="220"/>
        <w:rPr>
          <w:rFonts w:hint="eastAsia" w:ascii="仿宋_GB2312" w:hAnsi="Arial" w:eastAsia="仿宋_GB2312" w:cs="Arial"/>
          <w:color w:val="333333"/>
          <w:sz w:val="32"/>
          <w:szCs w:val="32"/>
        </w:rPr>
      </w:pPr>
      <w:r>
        <w:rPr>
          <w:rStyle w:val="8"/>
          <w:rFonts w:hint="eastAsia" w:ascii="仿宋_GB2312" w:hAnsi="Arial" w:eastAsia="仿宋_GB2312" w:cs="Arial"/>
          <w:color w:val="333333"/>
          <w:sz w:val="32"/>
          <w:szCs w:val="32"/>
        </w:rPr>
        <w:t>二、《技术能力总结》评审与答辩：</w:t>
      </w:r>
    </w:p>
    <w:p>
      <w:pPr>
        <w:pStyle w:val="5"/>
        <w:shd w:val="clear" w:color="auto" w:fill="FFFFFF"/>
        <w:spacing w:before="0" w:beforeAutospacing="0" w:after="0" w:afterAutospacing="0" w:line="420" w:lineRule="atLeast"/>
        <w:ind w:firstLine="704" w:firstLineChars="220"/>
        <w:rPr>
          <w:rFonts w:hint="eastAsia" w:ascii="仿宋_GB2312" w:hAnsi="Arial" w:eastAsia="仿宋_GB2312" w:cs="Arial"/>
          <w:color w:val="333333"/>
          <w:sz w:val="32"/>
          <w:szCs w:val="32"/>
        </w:rPr>
      </w:pPr>
      <w:r>
        <w:rPr>
          <w:rFonts w:hint="eastAsia" w:ascii="仿宋_GB2312" w:hAnsi="Arial" w:eastAsia="仿宋_GB2312" w:cs="Arial"/>
          <w:color w:val="333333"/>
          <w:sz w:val="32"/>
          <w:szCs w:val="32"/>
        </w:rPr>
        <w:t>1.《技术能力总结》评审：提前一周将技师、高级技师申报者撰写的《技术能力总结》发给高级考评员进行审阅。高级考评员按照国家职业标准的要求对考生撰写的《技术能力总结》进行审阅，客观公正地评定成绩，并写出审阅意见（审阅意见中应对考生撰写的技术能力总结所体现的本职业技术水平、工作能力和业务实绩做出明确具体的评价）。</w:t>
      </w:r>
    </w:p>
    <w:p>
      <w:pPr>
        <w:pStyle w:val="5"/>
        <w:shd w:val="clear" w:color="auto" w:fill="FFFFFF"/>
        <w:spacing w:before="0" w:beforeAutospacing="0" w:after="0" w:afterAutospacing="0" w:line="420" w:lineRule="atLeast"/>
        <w:ind w:firstLine="704" w:firstLineChars="220"/>
        <w:rPr>
          <w:rFonts w:hint="eastAsia" w:ascii="仿宋_GB2312" w:hAnsi="Arial" w:eastAsia="仿宋_GB2312" w:cs="Arial"/>
          <w:color w:val="333333"/>
          <w:sz w:val="32"/>
          <w:szCs w:val="32"/>
        </w:rPr>
      </w:pPr>
      <w:r>
        <w:rPr>
          <w:rFonts w:hint="eastAsia" w:ascii="仿宋_GB2312" w:hAnsi="Arial" w:eastAsia="仿宋_GB2312" w:cs="Arial"/>
          <w:color w:val="333333"/>
          <w:sz w:val="32"/>
          <w:szCs w:val="32"/>
        </w:rPr>
        <w:t>2.《技术能力总结》答辩：高级技师申报者应在《技术能力总结》评审合格后方能进行答辩。答辩整个工作流程由省市指导中心及鉴定机构和高级考评员把关。技师一般不进行答辩。</w:t>
      </w:r>
    </w:p>
    <w:p/>
    <w:sectPr>
      <w:pgSz w:w="11906" w:h="16838"/>
      <w:pgMar w:top="2098" w:right="1304" w:bottom="1134" w:left="158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right"/>
      <w:rPr>
        <w:rFonts w:hint="eastAsia"/>
        <w:sz w:val="28"/>
        <w:szCs w:val="28"/>
      </w:rPr>
    </w:pPr>
    <w:r>
      <w:rPr>
        <w:rFonts w:hint="eastAsia"/>
        <w:sz w:val="28"/>
        <w:szCs w:val="28"/>
      </w:rPr>
      <w:t xml:space="preserve">— </w:t>
    </w:r>
    <w:r>
      <w:rPr>
        <w:sz w:val="28"/>
        <w:szCs w:val="28"/>
      </w:rPr>
      <w:fldChar w:fldCharType="begin"/>
    </w:r>
    <w:r>
      <w:rPr>
        <w:rStyle w:val="9"/>
        <w:sz w:val="28"/>
        <w:szCs w:val="28"/>
      </w:rPr>
      <w:instrText xml:space="preserve"> PAGE </w:instrText>
    </w:r>
    <w:r>
      <w:rPr>
        <w:sz w:val="28"/>
        <w:szCs w:val="28"/>
      </w:rPr>
      <w:fldChar w:fldCharType="separate"/>
    </w:r>
    <w:r>
      <w:rPr>
        <w:rStyle w:val="9"/>
        <w:sz w:val="28"/>
        <w:szCs w:val="28"/>
      </w:rPr>
      <w:t>3</w:t>
    </w:r>
    <w:r>
      <w:rPr>
        <w:sz w:val="28"/>
        <w:szCs w:val="28"/>
      </w:rPr>
      <w:fldChar w:fldCharType="end"/>
    </w:r>
    <w:r>
      <w:rPr>
        <w:rStyle w:val="9"/>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pPr>
    <w:r>
      <w:rPr>
        <w:rFonts w:hint="eastAsia"/>
        <w:sz w:val="28"/>
        <w:szCs w:val="28"/>
      </w:rPr>
      <w:t xml:space="preserve">— </w:t>
    </w:r>
    <w:r>
      <w:rPr>
        <w:sz w:val="28"/>
        <w:szCs w:val="28"/>
      </w:rPr>
      <w:fldChar w:fldCharType="begin"/>
    </w:r>
    <w:r>
      <w:rPr>
        <w:rStyle w:val="9"/>
        <w:sz w:val="28"/>
        <w:szCs w:val="28"/>
      </w:rPr>
      <w:instrText xml:space="preserve"> PAGE </w:instrText>
    </w:r>
    <w:r>
      <w:rPr>
        <w:sz w:val="28"/>
        <w:szCs w:val="28"/>
      </w:rPr>
      <w:fldChar w:fldCharType="separate"/>
    </w:r>
    <w:r>
      <w:rPr>
        <w:rStyle w:val="9"/>
        <w:sz w:val="28"/>
        <w:szCs w:val="28"/>
      </w:rPr>
      <w:t>2</w:t>
    </w:r>
    <w:r>
      <w:rPr>
        <w:sz w:val="28"/>
        <w:szCs w:val="28"/>
      </w:rPr>
      <w:fldChar w:fldCharType="end"/>
    </w:r>
    <w:r>
      <w:rPr>
        <w:rStyle w:val="9"/>
        <w:rFonts w:hint="eastAsia"/>
        <w:sz w:val="28"/>
        <w:szCs w:val="28"/>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YjdlYjgxNmViNjgwZTlmOGIwOTA2NThjZmZmZWIifQ=="/>
  </w:docVars>
  <w:rsids>
    <w:rsidRoot w:val="00A947ED"/>
    <w:rsid w:val="006C5BDE"/>
    <w:rsid w:val="00A947ED"/>
    <w:rsid w:val="00C17FDC"/>
    <w:rsid w:val="01746A9F"/>
    <w:rsid w:val="0B3C6A6C"/>
    <w:rsid w:val="16BD63E3"/>
    <w:rsid w:val="2FA20F36"/>
    <w:rsid w:val="352417A7"/>
    <w:rsid w:val="37731992"/>
    <w:rsid w:val="3A1E144D"/>
    <w:rsid w:val="589C3C79"/>
    <w:rsid w:val="657E56B4"/>
    <w:rsid w:val="706161C6"/>
    <w:rsid w:val="72730532"/>
    <w:rsid w:val="799C2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pPr>
      <w:spacing w:before="152" w:line="609" w:lineRule="exact"/>
      <w:ind w:right="45" w:firstLine="682" w:firstLineChars="200"/>
      <w:jc w:val="both"/>
    </w:pPr>
    <w:rPr>
      <w:rFonts w:ascii="仿宋" w:hAnsi="仿宋" w:eastAsia="仿宋" w:cs="仿宋"/>
      <w:sz w:val="34"/>
      <w:szCs w:val="3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Calibri" w:hAnsi="Calibri"/>
      <w:kern w:val="0"/>
      <w:sz w:val="24"/>
    </w:rPr>
  </w:style>
  <w:style w:type="character" w:styleId="8">
    <w:name w:val="Strong"/>
    <w:basedOn w:val="7"/>
    <w:autoRedefine/>
    <w:qFormat/>
    <w:uiPriority w:val="22"/>
    <w:rPr>
      <w:b/>
      <w:bCs/>
    </w:rPr>
  </w:style>
  <w:style w:type="character" w:styleId="9">
    <w:name w:val="page number"/>
    <w:basedOn w:val="7"/>
    <w:qFormat/>
    <w:uiPriority w:val="0"/>
  </w:style>
  <w:style w:type="character" w:customStyle="1" w:styleId="10">
    <w:name w:val="页眉 Char"/>
    <w:basedOn w:val="7"/>
    <w:link w:val="4"/>
    <w:autoRedefine/>
    <w:qFormat/>
    <w:uiPriority w:val="0"/>
    <w:rPr>
      <w:kern w:val="2"/>
      <w:sz w:val="18"/>
      <w:szCs w:val="18"/>
    </w:rPr>
  </w:style>
  <w:style w:type="character" w:customStyle="1" w:styleId="11">
    <w:name w:val="页脚 Char"/>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13</Pages>
  <Words>310</Words>
  <Characters>1771</Characters>
  <Lines>14</Lines>
  <Paragraphs>4</Paragraphs>
  <TotalTime>12</TotalTime>
  <ScaleCrop>false</ScaleCrop>
  <LinksUpToDate>false</LinksUpToDate>
  <CharactersWithSpaces>2077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2024-03-20T01:53:00Z</dcterms:created>
  <dc:creator>Administrator</dc:creator>
  <cp:lastModifiedBy>歆歆mama</cp:lastModifiedBy>
  <dcterms:modified xsi:type="dcterms:W3CDTF">2024-04-17T03:28:09Z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B9527913C44C4D76BF4C185B56921E4D_12</vt:lpwstr>
  </property>
</Properties>
</file>